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29" w:rsidRPr="00074229" w:rsidRDefault="00074229" w:rsidP="00194F73">
      <w:pPr>
        <w:jc w:val="right"/>
        <w:rPr>
          <w:rFonts w:ascii="Times New Roman" w:hAnsi="Times New Roman" w:cs="Times New Roman"/>
          <w:sz w:val="24"/>
          <w:szCs w:val="24"/>
        </w:rPr>
      </w:pPr>
      <w:r w:rsidRPr="00074229">
        <w:rPr>
          <w:rFonts w:ascii="Times New Roman" w:hAnsi="Times New Roman" w:cs="Times New Roman"/>
          <w:i/>
          <w:iCs/>
          <w:sz w:val="24"/>
          <w:szCs w:val="24"/>
        </w:rPr>
        <w:t>…Будущее нельзя предвидеть,</w:t>
      </w:r>
      <w:r w:rsidRPr="0007422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но его можно изобрести….</w:t>
      </w:r>
    </w:p>
    <w:p w:rsidR="009401A0" w:rsidRPr="006B67DF" w:rsidRDefault="009401A0" w:rsidP="009401A0">
      <w:pPr>
        <w:jc w:val="both"/>
        <w:rPr>
          <w:rFonts w:ascii="Times New Roman" w:hAnsi="Times New Roman" w:cs="Times New Roman"/>
        </w:rPr>
      </w:pPr>
      <w:r w:rsidRPr="00194F73">
        <w:rPr>
          <w:rFonts w:ascii="Times New Roman" w:hAnsi="Times New Roman" w:cs="Times New Roman"/>
          <w:b/>
        </w:rPr>
        <w:t>Цель</w:t>
      </w:r>
      <w:r w:rsidR="004D1D46" w:rsidRPr="00194F73">
        <w:rPr>
          <w:rFonts w:ascii="Times New Roman" w:hAnsi="Times New Roman" w:cs="Times New Roman"/>
          <w:b/>
        </w:rPr>
        <w:t xml:space="preserve"> конференции</w:t>
      </w:r>
      <w:r w:rsidRPr="00194F73">
        <w:rPr>
          <w:rFonts w:ascii="Times New Roman" w:hAnsi="Times New Roman" w:cs="Times New Roman"/>
          <w:b/>
        </w:rPr>
        <w:t>:</w:t>
      </w:r>
      <w:r w:rsidRPr="006B67DF">
        <w:rPr>
          <w:rFonts w:ascii="Times New Roman" w:hAnsi="Times New Roman" w:cs="Times New Roman"/>
        </w:rPr>
        <w:t xml:space="preserve"> </w:t>
      </w:r>
      <w:r w:rsidR="004D1D46" w:rsidRPr="006B67DF">
        <w:rPr>
          <w:rFonts w:ascii="Times New Roman" w:hAnsi="Times New Roman" w:cs="Times New Roman"/>
        </w:rPr>
        <w:t>п</w:t>
      </w:r>
      <w:r w:rsidRPr="006B67DF">
        <w:rPr>
          <w:rFonts w:ascii="Times New Roman" w:hAnsi="Times New Roman" w:cs="Times New Roman"/>
        </w:rPr>
        <w:t>ривлечение учащихся к исследовательской деятельности, демонстрации и пропаганды работы педагогов школы по организации учебно-исследовательской и краеведческой деятельности, привлечение внимания к проблемам развития интеллектуального потенциала Ямала, формирования и обучения самостоятельности, развития коммуникативных умений и повышения интеллектуальных компетентностей, проектной деятельности учащихся.</w:t>
      </w:r>
    </w:p>
    <w:p w:rsidR="004D4938" w:rsidRPr="004D4938" w:rsidRDefault="004D4938" w:rsidP="004D4938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3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D4938" w:rsidRPr="004D4938" w:rsidRDefault="00194F73" w:rsidP="004D4938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F73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4D4938" w:rsidRPr="004D4938">
        <w:rPr>
          <w:rFonts w:ascii="Times New Roman" w:hAnsi="Times New Roman" w:cs="Times New Roman"/>
          <w:b/>
          <w:sz w:val="24"/>
          <w:szCs w:val="24"/>
        </w:rPr>
        <w:t xml:space="preserve"> школьной</w:t>
      </w:r>
    </w:p>
    <w:p w:rsidR="004D4938" w:rsidRPr="004D4938" w:rsidRDefault="004D1D46" w:rsidP="004D4938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D4938" w:rsidRPr="004D4938">
        <w:rPr>
          <w:rFonts w:ascii="Times New Roman" w:hAnsi="Times New Roman" w:cs="Times New Roman"/>
          <w:b/>
          <w:sz w:val="24"/>
          <w:szCs w:val="24"/>
        </w:rPr>
        <w:t>раеведческой</w:t>
      </w:r>
      <w:r w:rsidR="0001182C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4D4938" w:rsidRPr="004D493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9401A0" w:rsidRPr="00194F73" w:rsidRDefault="00194F73" w:rsidP="00194F73">
      <w:pPr>
        <w:pStyle w:val="ac"/>
        <w:rPr>
          <w:rFonts w:ascii="Times New Roman" w:hAnsi="Times New Roman" w:cs="Times New Roman"/>
        </w:rPr>
      </w:pPr>
      <w:r w:rsidRPr="00194F73">
        <w:rPr>
          <w:rFonts w:ascii="Times New Roman" w:hAnsi="Times New Roman" w:cs="Times New Roman"/>
          <w:sz w:val="24"/>
        </w:rPr>
        <w:t>15</w:t>
      </w:r>
      <w:r w:rsidRPr="00194F73">
        <w:rPr>
          <w:rFonts w:ascii="Times New Roman" w:hAnsi="Times New Roman" w:cs="Times New Roman"/>
          <w:sz w:val="24"/>
          <w:vertAlign w:val="superscript"/>
        </w:rPr>
        <w:t>00</w:t>
      </w:r>
      <w:r w:rsidRPr="00194F73">
        <w:rPr>
          <w:rFonts w:ascii="Times New Roman" w:hAnsi="Times New Roman" w:cs="Times New Roman"/>
          <w:sz w:val="24"/>
        </w:rPr>
        <w:t xml:space="preserve">- </w:t>
      </w:r>
      <w:r w:rsidR="004D1D46" w:rsidRPr="00194F73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  <w:vertAlign w:val="superscript"/>
        </w:rPr>
        <w:t>20</w:t>
      </w:r>
      <w:r w:rsidR="009401A0" w:rsidRPr="00194F73">
        <w:rPr>
          <w:rFonts w:ascii="Times New Roman" w:hAnsi="Times New Roman" w:cs="Times New Roman"/>
          <w:sz w:val="24"/>
        </w:rPr>
        <w:t xml:space="preserve"> - открытие конференции</w:t>
      </w:r>
      <w:r>
        <w:t xml:space="preserve"> </w:t>
      </w:r>
      <w:r w:rsidRPr="00194F73">
        <w:rPr>
          <w:rFonts w:ascii="Times New Roman" w:hAnsi="Times New Roman" w:cs="Times New Roman"/>
        </w:rPr>
        <w:t>(</w:t>
      </w:r>
      <w:proofErr w:type="spellStart"/>
      <w:r w:rsidR="009401A0" w:rsidRPr="00194F73">
        <w:rPr>
          <w:rFonts w:ascii="Times New Roman" w:hAnsi="Times New Roman" w:cs="Times New Roman"/>
        </w:rPr>
        <w:t>каб</w:t>
      </w:r>
      <w:proofErr w:type="spellEnd"/>
      <w:r w:rsidR="009401A0" w:rsidRPr="00194F73">
        <w:rPr>
          <w:rFonts w:ascii="Times New Roman" w:hAnsi="Times New Roman" w:cs="Times New Roman"/>
        </w:rPr>
        <w:t>. № 202)</w:t>
      </w:r>
    </w:p>
    <w:p w:rsidR="00BA0646" w:rsidRPr="00074229" w:rsidRDefault="00BA0646" w:rsidP="00BA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229">
        <w:rPr>
          <w:rFonts w:ascii="Times New Roman" w:hAnsi="Times New Roman" w:cs="Times New Roman"/>
          <w:sz w:val="24"/>
          <w:szCs w:val="24"/>
        </w:rPr>
        <w:t xml:space="preserve">Приветственное слово к участникам конференции </w:t>
      </w:r>
      <w:r w:rsidR="00194F73">
        <w:rPr>
          <w:rFonts w:ascii="Times New Roman" w:hAnsi="Times New Roman" w:cs="Times New Roman"/>
          <w:sz w:val="24"/>
          <w:szCs w:val="24"/>
        </w:rPr>
        <w:t xml:space="preserve">(С.И. </w:t>
      </w:r>
      <w:proofErr w:type="spellStart"/>
      <w:r w:rsidR="00194F73">
        <w:rPr>
          <w:rFonts w:ascii="Times New Roman" w:hAnsi="Times New Roman" w:cs="Times New Roman"/>
          <w:sz w:val="24"/>
          <w:szCs w:val="24"/>
        </w:rPr>
        <w:t>Солодовников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74229">
        <w:rPr>
          <w:rFonts w:ascii="Times New Roman" w:hAnsi="Times New Roman" w:cs="Times New Roman"/>
          <w:sz w:val="24"/>
          <w:szCs w:val="24"/>
        </w:rPr>
        <w:t>.</w:t>
      </w:r>
    </w:p>
    <w:p w:rsidR="004D1D46" w:rsidRDefault="004D1D46" w:rsidP="00BA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Ямал» (</w:t>
      </w:r>
      <w:r w:rsidR="00194F73">
        <w:rPr>
          <w:rFonts w:ascii="Times New Roman" w:hAnsi="Times New Roman" w:cs="Times New Roman"/>
          <w:sz w:val="24"/>
          <w:szCs w:val="24"/>
        </w:rPr>
        <w:t>Савина Т.А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401A0" w:rsidRPr="00074229" w:rsidRDefault="004D1D46" w:rsidP="00940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229">
        <w:rPr>
          <w:rFonts w:ascii="Times New Roman" w:hAnsi="Times New Roman" w:cs="Times New Roman"/>
          <w:sz w:val="24"/>
          <w:szCs w:val="24"/>
        </w:rPr>
        <w:t>«Ямал</w:t>
      </w:r>
      <w:r>
        <w:rPr>
          <w:rFonts w:ascii="Times New Roman" w:hAnsi="Times New Roman" w:cs="Times New Roman"/>
          <w:sz w:val="24"/>
          <w:szCs w:val="24"/>
        </w:rPr>
        <w:t>: итоги и перспективы развития» (</w:t>
      </w:r>
      <w:r w:rsidR="009401A0" w:rsidRPr="00074229">
        <w:rPr>
          <w:rFonts w:ascii="Times New Roman" w:hAnsi="Times New Roman" w:cs="Times New Roman"/>
          <w:sz w:val="24"/>
          <w:szCs w:val="24"/>
        </w:rPr>
        <w:t xml:space="preserve">Видео-обращение Д. </w:t>
      </w:r>
      <w:proofErr w:type="spellStart"/>
      <w:r w:rsidR="009401A0" w:rsidRPr="00074229">
        <w:rPr>
          <w:rFonts w:ascii="Times New Roman" w:hAnsi="Times New Roman" w:cs="Times New Roman"/>
          <w:sz w:val="24"/>
          <w:szCs w:val="24"/>
        </w:rPr>
        <w:t>Кобылкина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01A0" w:rsidRPr="00163936" w:rsidRDefault="00194F73" w:rsidP="0016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9401A0" w:rsidRPr="001639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01A0" w:rsidRPr="00163936">
        <w:rPr>
          <w:rFonts w:ascii="Times New Roman" w:hAnsi="Times New Roman" w:cs="Times New Roman"/>
          <w:sz w:val="24"/>
          <w:szCs w:val="24"/>
        </w:rPr>
        <w:t xml:space="preserve"> работа секций.</w:t>
      </w:r>
    </w:p>
    <w:p w:rsidR="009401A0" w:rsidRDefault="009401A0" w:rsidP="00940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229">
        <w:rPr>
          <w:rFonts w:ascii="Times New Roman" w:hAnsi="Times New Roman" w:cs="Times New Roman"/>
          <w:sz w:val="24"/>
          <w:szCs w:val="24"/>
        </w:rPr>
        <w:t>Естественнонаучная секция (каб.200)</w:t>
      </w:r>
    </w:p>
    <w:p w:rsidR="00194F73" w:rsidRPr="00074229" w:rsidRDefault="00194F73" w:rsidP="00940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Гуманитарная секция (каб.202)</w:t>
      </w:r>
    </w:p>
    <w:p w:rsidR="009401A0" w:rsidRPr="00074229" w:rsidRDefault="009401A0" w:rsidP="00940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229">
        <w:rPr>
          <w:rFonts w:ascii="Times New Roman" w:hAnsi="Times New Roman" w:cs="Times New Roman"/>
          <w:sz w:val="24"/>
          <w:szCs w:val="24"/>
        </w:rPr>
        <w:t>Социально-</w:t>
      </w:r>
      <w:r w:rsidR="00194F73">
        <w:rPr>
          <w:rFonts w:ascii="Times New Roman" w:hAnsi="Times New Roman" w:cs="Times New Roman"/>
          <w:sz w:val="24"/>
          <w:szCs w:val="24"/>
        </w:rPr>
        <w:t>педагогическая секция (каб.203</w:t>
      </w:r>
      <w:r w:rsidRPr="00074229">
        <w:rPr>
          <w:rFonts w:ascii="Times New Roman" w:hAnsi="Times New Roman" w:cs="Times New Roman"/>
          <w:sz w:val="24"/>
          <w:szCs w:val="24"/>
        </w:rPr>
        <w:t>)</w:t>
      </w:r>
    </w:p>
    <w:p w:rsidR="009401A0" w:rsidRPr="00074229" w:rsidRDefault="00194F73" w:rsidP="00940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01A0" w:rsidRPr="00074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– работа жюри, мастер-класс.</w:t>
      </w:r>
    </w:p>
    <w:p w:rsidR="009401A0" w:rsidRDefault="009401A0" w:rsidP="009401A0">
      <w:pPr>
        <w:rPr>
          <w:rFonts w:ascii="Times New Roman" w:hAnsi="Times New Roman" w:cs="Times New Roman"/>
          <w:sz w:val="24"/>
          <w:szCs w:val="24"/>
        </w:rPr>
      </w:pPr>
      <w:r w:rsidRPr="00074229">
        <w:rPr>
          <w:rFonts w:ascii="Times New Roman" w:hAnsi="Times New Roman" w:cs="Times New Roman"/>
          <w:sz w:val="24"/>
          <w:szCs w:val="24"/>
        </w:rPr>
        <w:t>1</w:t>
      </w:r>
      <w:r w:rsidR="00194F73">
        <w:rPr>
          <w:rFonts w:ascii="Times New Roman" w:hAnsi="Times New Roman" w:cs="Times New Roman"/>
          <w:sz w:val="24"/>
          <w:szCs w:val="24"/>
        </w:rPr>
        <w:t>7</w:t>
      </w:r>
      <w:r w:rsidR="00194F7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194F73">
        <w:rPr>
          <w:rFonts w:ascii="Times New Roman" w:hAnsi="Times New Roman" w:cs="Times New Roman"/>
          <w:sz w:val="24"/>
          <w:szCs w:val="24"/>
        </w:rPr>
        <w:t xml:space="preserve"> - 17</w:t>
      </w:r>
      <w:r w:rsidR="00194F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74229">
        <w:rPr>
          <w:rFonts w:ascii="Times New Roman" w:hAnsi="Times New Roman" w:cs="Times New Roman"/>
          <w:sz w:val="24"/>
          <w:szCs w:val="24"/>
        </w:rPr>
        <w:t xml:space="preserve"> – объявление результатов</w:t>
      </w:r>
      <w:r w:rsidR="00194F73">
        <w:rPr>
          <w:rFonts w:ascii="Times New Roman" w:hAnsi="Times New Roman" w:cs="Times New Roman"/>
          <w:sz w:val="24"/>
          <w:szCs w:val="24"/>
        </w:rPr>
        <w:t>, закрытие конференции</w:t>
      </w:r>
      <w:r w:rsidRPr="00074229">
        <w:rPr>
          <w:rFonts w:ascii="Times New Roman" w:hAnsi="Times New Roman" w:cs="Times New Roman"/>
          <w:sz w:val="24"/>
          <w:szCs w:val="24"/>
        </w:rPr>
        <w:t>.</w:t>
      </w:r>
    </w:p>
    <w:p w:rsidR="009401A0" w:rsidRPr="00215564" w:rsidRDefault="009401A0" w:rsidP="00215564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b/>
          <w:sz w:val="20"/>
          <w:szCs w:val="20"/>
        </w:rPr>
      </w:pPr>
      <w:r w:rsidRPr="00215564">
        <w:rPr>
          <w:rFonts w:ascii="Times New Roman" w:hAnsi="Times New Roman" w:cs="Times New Roman"/>
          <w:b/>
          <w:sz w:val="20"/>
          <w:szCs w:val="20"/>
        </w:rPr>
        <w:t xml:space="preserve">Секция «Естественные науки и современный </w:t>
      </w:r>
      <w:proofErr w:type="gramStart"/>
      <w:r w:rsidRPr="00215564">
        <w:rPr>
          <w:rFonts w:ascii="Times New Roman" w:hAnsi="Times New Roman" w:cs="Times New Roman"/>
          <w:b/>
          <w:sz w:val="20"/>
          <w:szCs w:val="20"/>
        </w:rPr>
        <w:t>мир»</w:t>
      </w:r>
      <w:r w:rsidR="00215564" w:rsidRPr="002155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5564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proofErr w:type="gramEnd"/>
      <w:r w:rsidRPr="00215564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215564">
        <w:rPr>
          <w:rFonts w:ascii="Times New Roman" w:hAnsi="Times New Roman" w:cs="Times New Roman"/>
          <w:b/>
          <w:sz w:val="20"/>
          <w:szCs w:val="20"/>
        </w:rPr>
        <w:t>. № 200)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110"/>
        <w:gridCol w:w="537"/>
        <w:gridCol w:w="1971"/>
        <w:gridCol w:w="1374"/>
      </w:tblGrid>
      <w:tr w:rsidR="009401A0" w:rsidTr="00215564">
        <w:tc>
          <w:tcPr>
            <w:tcW w:w="1087" w:type="dxa"/>
          </w:tcPr>
          <w:p w:rsidR="009401A0" w:rsidRPr="00215564" w:rsidRDefault="009401A0" w:rsidP="002155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564">
              <w:rPr>
                <w:rFonts w:ascii="Times New Roman" w:hAnsi="Times New Roman" w:cs="Times New Roman"/>
                <w:b/>
                <w:sz w:val="16"/>
                <w:szCs w:val="16"/>
              </w:rPr>
              <w:t>Ф.И. участника</w:t>
            </w:r>
          </w:p>
        </w:tc>
        <w:tc>
          <w:tcPr>
            <w:tcW w:w="537" w:type="dxa"/>
          </w:tcPr>
          <w:p w:rsidR="009401A0" w:rsidRPr="00215564" w:rsidRDefault="009401A0" w:rsidP="00215564">
            <w:pPr>
              <w:ind w:left="-185" w:right="-1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564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637" w:type="dxa"/>
          </w:tcPr>
          <w:p w:rsidR="009401A0" w:rsidRPr="00215564" w:rsidRDefault="009401A0" w:rsidP="00215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56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1374" w:type="dxa"/>
          </w:tcPr>
          <w:p w:rsidR="009401A0" w:rsidRPr="00215564" w:rsidRDefault="009401A0" w:rsidP="00215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564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</w:t>
            </w:r>
          </w:p>
        </w:tc>
      </w:tr>
      <w:tr w:rsidR="00215564" w:rsidTr="00215564">
        <w:tc>
          <w:tcPr>
            <w:tcW w:w="108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>Окотэтто Андрей</w:t>
            </w:r>
          </w:p>
        </w:tc>
        <w:tc>
          <w:tcPr>
            <w:tcW w:w="537" w:type="dxa"/>
          </w:tcPr>
          <w:p w:rsidR="00215564" w:rsidRPr="00BA0646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18"/>
              </w:rPr>
            </w:pPr>
            <w:r w:rsidRPr="00215564">
              <w:rPr>
                <w:rFonts w:ascii="Times New Roman" w:hAnsi="Times New Roman" w:cs="Times New Roman"/>
                <w:sz w:val="18"/>
              </w:rPr>
              <w:t xml:space="preserve">«Сравнительная характеристика и </w:t>
            </w:r>
            <w:r w:rsidRPr="00215564">
              <w:rPr>
                <w:rFonts w:ascii="Times New Roman" w:hAnsi="Times New Roman" w:cs="Times New Roman"/>
                <w:sz w:val="18"/>
              </w:rPr>
              <w:t>анализ антивирусных программ»</w:t>
            </w:r>
          </w:p>
        </w:tc>
        <w:tc>
          <w:tcPr>
            <w:tcW w:w="1374" w:type="dxa"/>
          </w:tcPr>
          <w:p w:rsidR="00215564" w:rsidRPr="00BA0646" w:rsidRDefault="00215564" w:rsidP="00215564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215564">
              <w:rPr>
                <w:rFonts w:ascii="Times New Roman" w:hAnsi="Times New Roman" w:cs="Times New Roman"/>
                <w:sz w:val="20"/>
                <w:szCs w:val="20"/>
              </w:rPr>
              <w:t>Новикова Т.Г.</w:t>
            </w:r>
            <w:r w:rsidRPr="00BA0646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  <w:tr w:rsidR="00215564" w:rsidTr="00215564">
        <w:tc>
          <w:tcPr>
            <w:tcW w:w="108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>Окотэтто Артем</w:t>
            </w:r>
          </w:p>
        </w:tc>
        <w:tc>
          <w:tcPr>
            <w:tcW w:w="537" w:type="dxa"/>
          </w:tcPr>
          <w:p w:rsidR="00215564" w:rsidRPr="00BA0646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18"/>
              </w:rPr>
            </w:pPr>
            <w:r w:rsidRPr="00215564">
              <w:rPr>
                <w:rFonts w:ascii="Times New Roman" w:hAnsi="Times New Roman" w:cs="Times New Roman"/>
                <w:sz w:val="18"/>
              </w:rPr>
              <w:t>«Компьютерные игры: кто за ними стоит?»</w:t>
            </w:r>
          </w:p>
        </w:tc>
        <w:tc>
          <w:tcPr>
            <w:tcW w:w="1374" w:type="dxa"/>
          </w:tcPr>
          <w:p w:rsidR="00215564" w:rsidRDefault="00215564" w:rsidP="00215564">
            <w:r w:rsidRPr="006926C1">
              <w:rPr>
                <w:rFonts w:ascii="Times New Roman" w:hAnsi="Times New Roman" w:cs="Times New Roman"/>
                <w:sz w:val="20"/>
                <w:szCs w:val="20"/>
              </w:rPr>
              <w:t>Новикова Т.Г., учитель информатики</w:t>
            </w:r>
          </w:p>
        </w:tc>
      </w:tr>
      <w:tr w:rsidR="00215564" w:rsidTr="00215564">
        <w:tc>
          <w:tcPr>
            <w:tcW w:w="108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 xml:space="preserve">Окотэтто </w:t>
            </w:r>
            <w:proofErr w:type="spellStart"/>
            <w:r w:rsidRPr="00215564">
              <w:rPr>
                <w:rFonts w:ascii="Times New Roman" w:hAnsi="Times New Roman" w:cs="Times New Roman"/>
                <w:sz w:val="20"/>
              </w:rPr>
              <w:t>Илтё</w:t>
            </w:r>
            <w:proofErr w:type="spellEnd"/>
          </w:p>
        </w:tc>
        <w:tc>
          <w:tcPr>
            <w:tcW w:w="537" w:type="dxa"/>
          </w:tcPr>
          <w:p w:rsidR="00215564" w:rsidRPr="00BA0646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18"/>
              </w:rPr>
            </w:pPr>
            <w:r w:rsidRPr="00215564">
              <w:rPr>
                <w:rFonts w:ascii="Times New Roman" w:hAnsi="Times New Roman" w:cs="Times New Roman"/>
                <w:sz w:val="18"/>
              </w:rPr>
              <w:t>«Отрицательное воздействие наушников на здоровье человека»</w:t>
            </w:r>
          </w:p>
        </w:tc>
        <w:tc>
          <w:tcPr>
            <w:tcW w:w="1374" w:type="dxa"/>
          </w:tcPr>
          <w:p w:rsidR="00215564" w:rsidRDefault="00215564" w:rsidP="00215564">
            <w:r w:rsidRPr="006926C1">
              <w:rPr>
                <w:rFonts w:ascii="Times New Roman" w:hAnsi="Times New Roman" w:cs="Times New Roman"/>
                <w:sz w:val="20"/>
                <w:szCs w:val="20"/>
              </w:rPr>
              <w:t>Новикова Т.Г., учитель информатики</w:t>
            </w:r>
          </w:p>
        </w:tc>
      </w:tr>
      <w:tr w:rsidR="00215564" w:rsidTr="00215564">
        <w:tc>
          <w:tcPr>
            <w:tcW w:w="108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>Козина Дарья, Брик Виктория</w:t>
            </w:r>
          </w:p>
        </w:tc>
        <w:tc>
          <w:tcPr>
            <w:tcW w:w="537" w:type="dxa"/>
          </w:tcPr>
          <w:p w:rsidR="00215564" w:rsidRPr="00BA0646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63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>«Химическая лаборатория по выведению пятен на дому»</w:t>
            </w:r>
          </w:p>
        </w:tc>
        <w:tc>
          <w:tcPr>
            <w:tcW w:w="1374" w:type="dxa"/>
          </w:tcPr>
          <w:p w:rsidR="00215564" w:rsidRPr="00BA0646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Т.А</w:t>
            </w:r>
            <w:r w:rsidRPr="00BA0646">
              <w:rPr>
                <w:rFonts w:ascii="Times New Roman" w:hAnsi="Times New Roman" w:cs="Times New Roman"/>
                <w:sz w:val="20"/>
                <w:szCs w:val="20"/>
              </w:rPr>
              <w:t>., учитель химии</w:t>
            </w:r>
          </w:p>
        </w:tc>
      </w:tr>
      <w:tr w:rsidR="00215564" w:rsidTr="00215564">
        <w:tc>
          <w:tcPr>
            <w:tcW w:w="108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>Окотэтто Светлана</w:t>
            </w:r>
          </w:p>
        </w:tc>
        <w:tc>
          <w:tcPr>
            <w:tcW w:w="537" w:type="dxa"/>
          </w:tcPr>
          <w:p w:rsidR="00215564" w:rsidRPr="00BA0646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63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>«Физико-химические свойства шампуней и воздействие их на волосы»</w:t>
            </w:r>
          </w:p>
        </w:tc>
        <w:tc>
          <w:tcPr>
            <w:tcW w:w="1374" w:type="dxa"/>
          </w:tcPr>
          <w:p w:rsidR="00215564" w:rsidRPr="00BA0646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Т.А</w:t>
            </w:r>
            <w:r w:rsidRPr="00BA0646">
              <w:rPr>
                <w:rFonts w:ascii="Times New Roman" w:hAnsi="Times New Roman" w:cs="Times New Roman"/>
                <w:sz w:val="20"/>
                <w:szCs w:val="20"/>
              </w:rPr>
              <w:t>., учитель химии</w:t>
            </w:r>
          </w:p>
        </w:tc>
      </w:tr>
      <w:tr w:rsidR="00215564" w:rsidTr="00215564">
        <w:tc>
          <w:tcPr>
            <w:tcW w:w="108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 xml:space="preserve">Фаттахова </w:t>
            </w:r>
            <w:proofErr w:type="spellStart"/>
            <w:r w:rsidRPr="00215564">
              <w:rPr>
                <w:rFonts w:ascii="Times New Roman" w:hAnsi="Times New Roman" w:cs="Times New Roman"/>
                <w:sz w:val="20"/>
              </w:rPr>
              <w:t>Руфина</w:t>
            </w:r>
            <w:proofErr w:type="spellEnd"/>
          </w:p>
        </w:tc>
        <w:tc>
          <w:tcPr>
            <w:tcW w:w="537" w:type="dxa"/>
          </w:tcPr>
          <w:p w:rsidR="00215564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637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 xml:space="preserve">«Агроэкологическая оценка почв </w:t>
            </w:r>
            <w:proofErr w:type="spellStart"/>
            <w:r w:rsidRPr="00215564">
              <w:rPr>
                <w:rFonts w:ascii="Times New Roman" w:hAnsi="Times New Roman" w:cs="Times New Roman"/>
                <w:sz w:val="20"/>
              </w:rPr>
              <w:t>Новопортовской</w:t>
            </w:r>
            <w:proofErr w:type="spellEnd"/>
            <w:r w:rsidRPr="00215564">
              <w:rPr>
                <w:rFonts w:ascii="Times New Roman" w:hAnsi="Times New Roman" w:cs="Times New Roman"/>
                <w:sz w:val="20"/>
              </w:rPr>
              <w:t xml:space="preserve"> тундры»</w:t>
            </w:r>
          </w:p>
        </w:tc>
        <w:tc>
          <w:tcPr>
            <w:tcW w:w="1374" w:type="dxa"/>
          </w:tcPr>
          <w:p w:rsidR="00215564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экологии, географии</w:t>
            </w:r>
          </w:p>
        </w:tc>
      </w:tr>
    </w:tbl>
    <w:p w:rsidR="009401A0" w:rsidRPr="00407465" w:rsidRDefault="009401A0" w:rsidP="00407465">
      <w:pPr>
        <w:pStyle w:val="ac"/>
        <w:jc w:val="center"/>
        <w:rPr>
          <w:rFonts w:ascii="Times New Roman" w:hAnsi="Times New Roman" w:cs="Times New Roman"/>
          <w:b/>
          <w:sz w:val="20"/>
        </w:rPr>
      </w:pPr>
      <w:r w:rsidRPr="00407465">
        <w:rPr>
          <w:rFonts w:ascii="Times New Roman" w:hAnsi="Times New Roman" w:cs="Times New Roman"/>
          <w:b/>
          <w:sz w:val="20"/>
        </w:rPr>
        <w:t>Состав жюри:</w:t>
      </w:r>
    </w:p>
    <w:p w:rsidR="009401A0" w:rsidRPr="00407465" w:rsidRDefault="009401A0" w:rsidP="00407465">
      <w:pPr>
        <w:pStyle w:val="ac"/>
        <w:rPr>
          <w:rFonts w:ascii="Times New Roman" w:hAnsi="Times New Roman" w:cs="Times New Roman"/>
          <w:sz w:val="20"/>
        </w:rPr>
      </w:pPr>
      <w:r w:rsidRPr="00407465">
        <w:rPr>
          <w:rFonts w:ascii="Times New Roman" w:hAnsi="Times New Roman" w:cs="Times New Roman"/>
          <w:sz w:val="20"/>
        </w:rPr>
        <w:t>1.  </w:t>
      </w:r>
      <w:proofErr w:type="spellStart"/>
      <w:r w:rsidR="00215564" w:rsidRPr="00407465">
        <w:rPr>
          <w:rFonts w:ascii="Times New Roman" w:hAnsi="Times New Roman" w:cs="Times New Roman"/>
          <w:sz w:val="20"/>
        </w:rPr>
        <w:t>Сбродова</w:t>
      </w:r>
      <w:proofErr w:type="spellEnd"/>
      <w:r w:rsidR="00215564" w:rsidRPr="00407465">
        <w:rPr>
          <w:rFonts w:ascii="Times New Roman" w:hAnsi="Times New Roman" w:cs="Times New Roman"/>
          <w:sz w:val="20"/>
        </w:rPr>
        <w:t xml:space="preserve"> С.В</w:t>
      </w:r>
      <w:r w:rsidRPr="00407465">
        <w:rPr>
          <w:rFonts w:ascii="Times New Roman" w:hAnsi="Times New Roman" w:cs="Times New Roman"/>
          <w:sz w:val="20"/>
        </w:rPr>
        <w:t xml:space="preserve">., </w:t>
      </w:r>
      <w:r w:rsidR="00163936" w:rsidRPr="00407465">
        <w:rPr>
          <w:rFonts w:ascii="Times New Roman" w:hAnsi="Times New Roman" w:cs="Times New Roman"/>
          <w:sz w:val="20"/>
        </w:rPr>
        <w:t>зам</w:t>
      </w:r>
      <w:r w:rsidR="00215564" w:rsidRPr="00407465">
        <w:rPr>
          <w:rFonts w:ascii="Times New Roman" w:hAnsi="Times New Roman" w:cs="Times New Roman"/>
          <w:sz w:val="20"/>
        </w:rPr>
        <w:t>еститель</w:t>
      </w:r>
      <w:r w:rsidRPr="00407465">
        <w:rPr>
          <w:rFonts w:ascii="Times New Roman" w:hAnsi="Times New Roman" w:cs="Times New Roman"/>
          <w:sz w:val="20"/>
        </w:rPr>
        <w:t xml:space="preserve"> директора школы</w:t>
      </w:r>
      <w:r w:rsidR="00163936" w:rsidRPr="00407465">
        <w:rPr>
          <w:rFonts w:ascii="Times New Roman" w:hAnsi="Times New Roman" w:cs="Times New Roman"/>
          <w:sz w:val="20"/>
        </w:rPr>
        <w:t xml:space="preserve"> по</w:t>
      </w:r>
      <w:r w:rsidR="00215564" w:rsidRPr="00407465">
        <w:rPr>
          <w:rFonts w:ascii="Times New Roman" w:hAnsi="Times New Roman" w:cs="Times New Roman"/>
          <w:sz w:val="20"/>
        </w:rPr>
        <w:t xml:space="preserve"> ИКТ</w:t>
      </w:r>
      <w:r w:rsidRPr="00407465">
        <w:rPr>
          <w:rFonts w:ascii="Times New Roman" w:hAnsi="Times New Roman" w:cs="Times New Roman"/>
          <w:sz w:val="20"/>
        </w:rPr>
        <w:t>, председатель жюри</w:t>
      </w:r>
    </w:p>
    <w:p w:rsidR="00215564" w:rsidRPr="00407465" w:rsidRDefault="009401A0" w:rsidP="00407465">
      <w:pPr>
        <w:pStyle w:val="ac"/>
        <w:rPr>
          <w:rFonts w:ascii="Times New Roman" w:hAnsi="Times New Roman" w:cs="Times New Roman"/>
          <w:sz w:val="20"/>
        </w:rPr>
      </w:pPr>
      <w:r w:rsidRPr="00407465">
        <w:rPr>
          <w:rFonts w:ascii="Times New Roman" w:hAnsi="Times New Roman" w:cs="Times New Roman"/>
          <w:sz w:val="20"/>
        </w:rPr>
        <w:t xml:space="preserve">2. </w:t>
      </w:r>
      <w:r w:rsidR="00215564" w:rsidRPr="00407465">
        <w:rPr>
          <w:rFonts w:ascii="Times New Roman" w:hAnsi="Times New Roman" w:cs="Times New Roman"/>
          <w:sz w:val="20"/>
        </w:rPr>
        <w:t>Семенова С.В., учитель математики</w:t>
      </w:r>
    </w:p>
    <w:p w:rsidR="00215564" w:rsidRDefault="00215564" w:rsidP="00407465">
      <w:pPr>
        <w:pStyle w:val="ac"/>
        <w:rPr>
          <w:rFonts w:ascii="Times New Roman" w:hAnsi="Times New Roman" w:cs="Times New Roman"/>
          <w:sz w:val="20"/>
        </w:rPr>
      </w:pPr>
      <w:r w:rsidRPr="00407465">
        <w:rPr>
          <w:rFonts w:ascii="Times New Roman" w:hAnsi="Times New Roman" w:cs="Times New Roman"/>
          <w:sz w:val="20"/>
        </w:rPr>
        <w:t>3. Орл</w:t>
      </w:r>
      <w:r w:rsidR="00407465" w:rsidRPr="00407465">
        <w:rPr>
          <w:rFonts w:ascii="Times New Roman" w:hAnsi="Times New Roman" w:cs="Times New Roman"/>
          <w:sz w:val="20"/>
        </w:rPr>
        <w:t>ов Э.А., учитель биологии, химии</w:t>
      </w:r>
    </w:p>
    <w:p w:rsidR="00C000CF" w:rsidRDefault="00C000CF" w:rsidP="00407465">
      <w:pPr>
        <w:pStyle w:val="ac"/>
        <w:rPr>
          <w:rFonts w:ascii="Times New Roman" w:hAnsi="Times New Roman" w:cs="Times New Roman"/>
          <w:sz w:val="20"/>
        </w:rPr>
      </w:pPr>
    </w:p>
    <w:p w:rsidR="00C000CF" w:rsidRPr="00407465" w:rsidRDefault="00C000CF" w:rsidP="00407465">
      <w:pPr>
        <w:pStyle w:val="ac"/>
        <w:rPr>
          <w:rFonts w:ascii="Times New Roman" w:hAnsi="Times New Roman" w:cs="Times New Roman"/>
          <w:sz w:val="20"/>
        </w:rPr>
      </w:pPr>
    </w:p>
    <w:p w:rsidR="009401A0" w:rsidRPr="00407465" w:rsidRDefault="00292DFD" w:rsidP="00407465">
      <w:pPr>
        <w:pStyle w:val="ac"/>
        <w:rPr>
          <w:rFonts w:ascii="Times New Roman" w:hAnsi="Times New Roman" w:cs="Times New Roman"/>
          <w:b/>
          <w:sz w:val="20"/>
        </w:rPr>
      </w:pPr>
      <w:r w:rsidRPr="00407465">
        <w:rPr>
          <w:rFonts w:ascii="Times New Roman" w:hAnsi="Times New Roman" w:cs="Times New Roman"/>
          <w:b/>
          <w:sz w:val="20"/>
          <w:lang w:val="en-US"/>
        </w:rPr>
        <w:t>II</w:t>
      </w:r>
      <w:r w:rsidRPr="00407465">
        <w:rPr>
          <w:rFonts w:ascii="Times New Roman" w:hAnsi="Times New Roman" w:cs="Times New Roman"/>
          <w:b/>
          <w:sz w:val="20"/>
        </w:rPr>
        <w:t>.</w:t>
      </w:r>
      <w:r w:rsidR="00407465" w:rsidRPr="00407465">
        <w:rPr>
          <w:rFonts w:ascii="Times New Roman" w:hAnsi="Times New Roman" w:cs="Times New Roman"/>
          <w:b/>
          <w:sz w:val="20"/>
        </w:rPr>
        <w:t xml:space="preserve"> </w:t>
      </w:r>
      <w:r w:rsidR="009401A0" w:rsidRPr="00407465">
        <w:rPr>
          <w:rFonts w:ascii="Times New Roman" w:hAnsi="Times New Roman" w:cs="Times New Roman"/>
          <w:b/>
          <w:sz w:val="20"/>
        </w:rPr>
        <w:t>Секция «</w:t>
      </w:r>
      <w:r w:rsidR="00215564" w:rsidRPr="00407465">
        <w:rPr>
          <w:rFonts w:ascii="Times New Roman" w:hAnsi="Times New Roman" w:cs="Times New Roman"/>
          <w:b/>
          <w:sz w:val="20"/>
        </w:rPr>
        <w:t>Г</w:t>
      </w:r>
      <w:r w:rsidR="009401A0" w:rsidRPr="00407465">
        <w:rPr>
          <w:rFonts w:ascii="Times New Roman" w:hAnsi="Times New Roman" w:cs="Times New Roman"/>
          <w:b/>
          <w:sz w:val="20"/>
        </w:rPr>
        <w:t>уманитарные науки</w:t>
      </w:r>
      <w:proofErr w:type="gramStart"/>
      <w:r w:rsidR="009401A0" w:rsidRPr="00407465">
        <w:rPr>
          <w:rFonts w:ascii="Times New Roman" w:hAnsi="Times New Roman" w:cs="Times New Roman"/>
          <w:b/>
          <w:sz w:val="20"/>
        </w:rPr>
        <w:t>»</w:t>
      </w:r>
      <w:r w:rsidR="00215564" w:rsidRPr="00407465">
        <w:rPr>
          <w:rFonts w:ascii="Times New Roman" w:hAnsi="Times New Roman" w:cs="Times New Roman"/>
          <w:b/>
          <w:sz w:val="20"/>
        </w:rPr>
        <w:t xml:space="preserve"> </w:t>
      </w:r>
      <w:r w:rsidR="009401A0" w:rsidRPr="00407465">
        <w:rPr>
          <w:rFonts w:ascii="Times New Roman" w:hAnsi="Times New Roman" w:cs="Times New Roman"/>
          <w:b/>
          <w:sz w:val="20"/>
        </w:rPr>
        <w:t> (</w:t>
      </w:r>
      <w:proofErr w:type="spellStart"/>
      <w:proofErr w:type="gramEnd"/>
      <w:r w:rsidR="009401A0" w:rsidRPr="00407465">
        <w:rPr>
          <w:rFonts w:ascii="Times New Roman" w:hAnsi="Times New Roman" w:cs="Times New Roman"/>
          <w:b/>
          <w:sz w:val="20"/>
        </w:rPr>
        <w:t>каб</w:t>
      </w:r>
      <w:proofErr w:type="spellEnd"/>
      <w:r w:rsidR="009401A0" w:rsidRPr="00407465">
        <w:rPr>
          <w:rFonts w:ascii="Times New Roman" w:hAnsi="Times New Roman" w:cs="Times New Roman"/>
          <w:b/>
          <w:sz w:val="20"/>
        </w:rPr>
        <w:t>. № 202)</w:t>
      </w:r>
    </w:p>
    <w:tbl>
      <w:tblPr>
        <w:tblStyle w:val="a5"/>
        <w:tblW w:w="51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567"/>
        <w:gridCol w:w="1701"/>
        <w:gridCol w:w="1733"/>
      </w:tblGrid>
      <w:tr w:rsidR="004F1567" w:rsidRPr="009401A0" w:rsidTr="00407465">
        <w:tc>
          <w:tcPr>
            <w:tcW w:w="1106" w:type="dxa"/>
          </w:tcPr>
          <w:p w:rsidR="004F1567" w:rsidRPr="00215564" w:rsidRDefault="004F1567" w:rsidP="002155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564">
              <w:rPr>
                <w:rFonts w:ascii="Times New Roman" w:hAnsi="Times New Roman" w:cs="Times New Roman"/>
                <w:b/>
                <w:sz w:val="18"/>
                <w:szCs w:val="18"/>
              </w:rPr>
              <w:t>Ф.И. участника</w:t>
            </w:r>
          </w:p>
        </w:tc>
        <w:tc>
          <w:tcPr>
            <w:tcW w:w="567" w:type="dxa"/>
          </w:tcPr>
          <w:p w:rsidR="004F1567" w:rsidRPr="00215564" w:rsidRDefault="004F1567" w:rsidP="00215564">
            <w:pPr>
              <w:ind w:left="-43" w:right="-1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564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701" w:type="dxa"/>
          </w:tcPr>
          <w:p w:rsidR="004F1567" w:rsidRPr="00215564" w:rsidRDefault="004F1567" w:rsidP="00215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564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работы</w:t>
            </w:r>
          </w:p>
        </w:tc>
        <w:tc>
          <w:tcPr>
            <w:tcW w:w="1733" w:type="dxa"/>
          </w:tcPr>
          <w:p w:rsidR="004F1567" w:rsidRPr="00215564" w:rsidRDefault="004F1567" w:rsidP="00215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564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</w:tr>
      <w:tr w:rsidR="00215564" w:rsidRPr="009401A0" w:rsidTr="00407465">
        <w:tc>
          <w:tcPr>
            <w:tcW w:w="1106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15564">
              <w:rPr>
                <w:rFonts w:ascii="Times New Roman" w:hAnsi="Times New Roman" w:cs="Times New Roman"/>
                <w:sz w:val="20"/>
              </w:rPr>
              <w:t>Вануйто</w:t>
            </w:r>
            <w:proofErr w:type="spellEnd"/>
            <w:r w:rsidRPr="00215564">
              <w:rPr>
                <w:rFonts w:ascii="Times New Roman" w:hAnsi="Times New Roman" w:cs="Times New Roman"/>
                <w:sz w:val="20"/>
              </w:rPr>
              <w:t xml:space="preserve"> Полина</w:t>
            </w:r>
          </w:p>
        </w:tc>
        <w:tc>
          <w:tcPr>
            <w:tcW w:w="567" w:type="dxa"/>
          </w:tcPr>
          <w:p w:rsidR="00215564" w:rsidRPr="00BA0646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15564" w:rsidRPr="00215564" w:rsidRDefault="00215564" w:rsidP="0021556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>«Влияние СМИ на общество»</w:t>
            </w:r>
          </w:p>
        </w:tc>
        <w:tc>
          <w:tcPr>
            <w:tcW w:w="1733" w:type="dxa"/>
          </w:tcPr>
          <w:p w:rsidR="00215564" w:rsidRPr="00BA0646" w:rsidRDefault="00215564" w:rsidP="0021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Плесовских И.В., учитель истории</w:t>
            </w:r>
            <w:r w:rsidR="00407465">
              <w:rPr>
                <w:rFonts w:ascii="Times New Roman" w:hAnsi="Times New Roman" w:cs="Times New Roman"/>
                <w:sz w:val="20"/>
                <w:szCs w:val="20"/>
              </w:rPr>
              <w:t>, обществознания</w:t>
            </w:r>
          </w:p>
        </w:tc>
      </w:tr>
      <w:tr w:rsidR="00407465" w:rsidRPr="009401A0" w:rsidTr="00407465">
        <w:tc>
          <w:tcPr>
            <w:tcW w:w="1106" w:type="dxa"/>
          </w:tcPr>
          <w:p w:rsidR="00407465" w:rsidRPr="00215564" w:rsidRDefault="00407465" w:rsidP="00407465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15564">
              <w:rPr>
                <w:rFonts w:ascii="Times New Roman" w:hAnsi="Times New Roman" w:cs="Times New Roman"/>
                <w:sz w:val="20"/>
              </w:rPr>
              <w:t>Блинова</w:t>
            </w:r>
            <w:proofErr w:type="spellEnd"/>
            <w:r w:rsidRPr="00215564">
              <w:rPr>
                <w:rFonts w:ascii="Times New Roman" w:hAnsi="Times New Roman" w:cs="Times New Roman"/>
                <w:sz w:val="20"/>
              </w:rPr>
              <w:t xml:space="preserve"> Дарья</w:t>
            </w:r>
          </w:p>
        </w:tc>
        <w:tc>
          <w:tcPr>
            <w:tcW w:w="567" w:type="dxa"/>
          </w:tcPr>
          <w:p w:rsidR="00407465" w:rsidRPr="00BA0646" w:rsidRDefault="00407465" w:rsidP="004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07465" w:rsidRPr="00215564" w:rsidRDefault="00407465" w:rsidP="00407465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>«Безработица как социальная проблема молодежи»</w:t>
            </w:r>
          </w:p>
        </w:tc>
        <w:tc>
          <w:tcPr>
            <w:tcW w:w="1733" w:type="dxa"/>
          </w:tcPr>
          <w:p w:rsidR="00407465" w:rsidRPr="00BA0646" w:rsidRDefault="00407465" w:rsidP="004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Плесовских И.В., учитель истории, </w:t>
            </w:r>
            <w:r w:rsidRPr="00407465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</w:p>
        </w:tc>
      </w:tr>
      <w:tr w:rsidR="00407465" w:rsidRPr="009401A0" w:rsidTr="00407465">
        <w:tc>
          <w:tcPr>
            <w:tcW w:w="1106" w:type="dxa"/>
          </w:tcPr>
          <w:p w:rsidR="00407465" w:rsidRPr="00407465" w:rsidRDefault="00407465" w:rsidP="00407465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407465">
              <w:rPr>
                <w:rFonts w:ascii="Times New Roman" w:hAnsi="Times New Roman" w:cs="Times New Roman"/>
                <w:sz w:val="20"/>
              </w:rPr>
              <w:t xml:space="preserve">Окотэтто </w:t>
            </w:r>
            <w:proofErr w:type="spellStart"/>
            <w:r w:rsidRPr="00407465">
              <w:rPr>
                <w:rFonts w:ascii="Times New Roman" w:hAnsi="Times New Roman" w:cs="Times New Roman"/>
                <w:sz w:val="20"/>
              </w:rPr>
              <w:t>Атена</w:t>
            </w:r>
            <w:proofErr w:type="spellEnd"/>
          </w:p>
        </w:tc>
        <w:tc>
          <w:tcPr>
            <w:tcW w:w="567" w:type="dxa"/>
          </w:tcPr>
          <w:p w:rsidR="00407465" w:rsidRPr="00BA0646" w:rsidRDefault="00407465" w:rsidP="004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07465" w:rsidRPr="00407465" w:rsidRDefault="00407465" w:rsidP="00407465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407465">
              <w:rPr>
                <w:rFonts w:ascii="Times New Roman" w:hAnsi="Times New Roman" w:cs="Times New Roman"/>
                <w:sz w:val="20"/>
              </w:rPr>
              <w:t>«Панфиловцы: миф или реальность?»</w:t>
            </w:r>
          </w:p>
        </w:tc>
        <w:tc>
          <w:tcPr>
            <w:tcW w:w="1733" w:type="dxa"/>
          </w:tcPr>
          <w:p w:rsidR="00407465" w:rsidRPr="00BA0646" w:rsidRDefault="00407465" w:rsidP="004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Плесовских И.В., учитель истории, </w:t>
            </w:r>
            <w:r w:rsidRPr="00407465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</w:p>
        </w:tc>
      </w:tr>
      <w:tr w:rsidR="00407465" w:rsidRPr="009401A0" w:rsidTr="00407465">
        <w:tc>
          <w:tcPr>
            <w:tcW w:w="1106" w:type="dxa"/>
          </w:tcPr>
          <w:p w:rsidR="00407465" w:rsidRPr="00407465" w:rsidRDefault="00407465" w:rsidP="00407465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407465">
              <w:rPr>
                <w:rFonts w:ascii="Times New Roman" w:hAnsi="Times New Roman" w:cs="Times New Roman"/>
                <w:sz w:val="20"/>
              </w:rPr>
              <w:t>Окотэтто Алина</w:t>
            </w:r>
          </w:p>
        </w:tc>
        <w:tc>
          <w:tcPr>
            <w:tcW w:w="567" w:type="dxa"/>
          </w:tcPr>
          <w:p w:rsidR="00407465" w:rsidRPr="00BA0646" w:rsidRDefault="00407465" w:rsidP="004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07465" w:rsidRPr="00407465" w:rsidRDefault="00407465" w:rsidP="00407465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407465">
              <w:rPr>
                <w:rFonts w:ascii="Times New Roman" w:hAnsi="Times New Roman" w:cs="Times New Roman"/>
                <w:sz w:val="20"/>
              </w:rPr>
              <w:t xml:space="preserve">«Новая Россия </w:t>
            </w:r>
            <w:proofErr w:type="spellStart"/>
            <w:r w:rsidRPr="00407465">
              <w:rPr>
                <w:rFonts w:ascii="Times New Roman" w:hAnsi="Times New Roman" w:cs="Times New Roman"/>
                <w:sz w:val="20"/>
              </w:rPr>
              <w:t>Н.М.Карамзина</w:t>
            </w:r>
            <w:proofErr w:type="spellEnd"/>
            <w:r w:rsidRPr="00407465">
              <w:rPr>
                <w:rFonts w:ascii="Times New Roman" w:hAnsi="Times New Roman" w:cs="Times New Roman"/>
                <w:sz w:val="20"/>
              </w:rPr>
              <w:t xml:space="preserve"> и её значение в отечественной исторической мысли»</w:t>
            </w:r>
          </w:p>
        </w:tc>
        <w:tc>
          <w:tcPr>
            <w:tcW w:w="1733" w:type="dxa"/>
          </w:tcPr>
          <w:p w:rsidR="00407465" w:rsidRPr="00BA0646" w:rsidRDefault="00407465" w:rsidP="004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Плесовских И.В., учитель истории,</w:t>
            </w:r>
            <w:r>
              <w:t xml:space="preserve"> </w:t>
            </w:r>
            <w:r w:rsidRPr="00407465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5259" w:rsidRPr="009401A0" w:rsidTr="00407465">
        <w:tc>
          <w:tcPr>
            <w:tcW w:w="1106" w:type="dxa"/>
          </w:tcPr>
          <w:p w:rsidR="00325259" w:rsidRPr="00BA0646" w:rsidRDefault="00407465" w:rsidP="006B67DF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465">
              <w:rPr>
                <w:rFonts w:ascii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 w:rsidRPr="00407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465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567" w:type="dxa"/>
          </w:tcPr>
          <w:p w:rsidR="00325259" w:rsidRPr="00BA0646" w:rsidRDefault="00407465" w:rsidP="0032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325259" w:rsidRPr="00BA0646" w:rsidRDefault="00407465" w:rsidP="004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65">
              <w:rPr>
                <w:rFonts w:ascii="Times New Roman" w:hAnsi="Times New Roman" w:cs="Times New Roman"/>
                <w:sz w:val="20"/>
                <w:szCs w:val="20"/>
              </w:rPr>
              <w:t xml:space="preserve">««Джейн Эйр» </w:t>
            </w:r>
            <w:proofErr w:type="spellStart"/>
            <w:r w:rsidRPr="00407465">
              <w:rPr>
                <w:rFonts w:ascii="Times New Roman" w:hAnsi="Times New Roman" w:cs="Times New Roman"/>
                <w:sz w:val="20"/>
                <w:szCs w:val="20"/>
              </w:rPr>
              <w:t>Ш.Бронте</w:t>
            </w:r>
            <w:proofErr w:type="spellEnd"/>
            <w:r w:rsidRPr="00407465">
              <w:rPr>
                <w:rFonts w:ascii="Times New Roman" w:hAnsi="Times New Roman" w:cs="Times New Roman"/>
                <w:sz w:val="20"/>
                <w:szCs w:val="20"/>
              </w:rPr>
              <w:t>. История переводов романа»</w:t>
            </w:r>
          </w:p>
        </w:tc>
        <w:tc>
          <w:tcPr>
            <w:tcW w:w="1733" w:type="dxa"/>
          </w:tcPr>
          <w:p w:rsidR="00325259" w:rsidRPr="00BA0646" w:rsidRDefault="00407465" w:rsidP="0032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465">
              <w:rPr>
                <w:rFonts w:ascii="Times New Roman" w:hAnsi="Times New Roman" w:cs="Times New Roman"/>
                <w:sz w:val="20"/>
                <w:szCs w:val="20"/>
              </w:rPr>
              <w:t>Клабуков</w:t>
            </w:r>
            <w:proofErr w:type="spellEnd"/>
            <w:r w:rsidRPr="0040746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иностранного языка</w:t>
            </w:r>
          </w:p>
        </w:tc>
      </w:tr>
    </w:tbl>
    <w:p w:rsidR="00292DFD" w:rsidRPr="00407465" w:rsidRDefault="009401A0" w:rsidP="00407465">
      <w:pPr>
        <w:pStyle w:val="ac"/>
        <w:jc w:val="center"/>
        <w:rPr>
          <w:rFonts w:ascii="Times New Roman" w:hAnsi="Times New Roman" w:cs="Times New Roman"/>
          <w:b/>
          <w:sz w:val="20"/>
        </w:rPr>
      </w:pPr>
      <w:r w:rsidRPr="00407465">
        <w:rPr>
          <w:rFonts w:ascii="Times New Roman" w:hAnsi="Times New Roman" w:cs="Times New Roman"/>
          <w:b/>
          <w:sz w:val="20"/>
        </w:rPr>
        <w:t>Состав жюри:</w:t>
      </w:r>
    </w:p>
    <w:p w:rsidR="00292DFD" w:rsidRPr="00407465" w:rsidRDefault="00292DFD" w:rsidP="00407465">
      <w:pPr>
        <w:pStyle w:val="ac"/>
        <w:rPr>
          <w:rFonts w:ascii="Times New Roman" w:hAnsi="Times New Roman" w:cs="Times New Roman"/>
          <w:sz w:val="20"/>
        </w:rPr>
      </w:pPr>
      <w:r w:rsidRPr="00407465">
        <w:rPr>
          <w:rFonts w:ascii="Times New Roman" w:hAnsi="Times New Roman" w:cs="Times New Roman"/>
          <w:sz w:val="20"/>
        </w:rPr>
        <w:t>1.</w:t>
      </w:r>
      <w:r w:rsidR="00D91807" w:rsidRPr="0040746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07465" w:rsidRPr="00407465">
        <w:rPr>
          <w:rFonts w:ascii="Times New Roman" w:hAnsi="Times New Roman" w:cs="Times New Roman"/>
          <w:sz w:val="20"/>
        </w:rPr>
        <w:t>Солодовникова</w:t>
      </w:r>
      <w:proofErr w:type="spellEnd"/>
      <w:r w:rsidR="00407465" w:rsidRPr="00407465">
        <w:rPr>
          <w:rFonts w:ascii="Times New Roman" w:hAnsi="Times New Roman" w:cs="Times New Roman"/>
          <w:sz w:val="20"/>
        </w:rPr>
        <w:t xml:space="preserve"> С.И., зам. директора по УВР</w:t>
      </w:r>
      <w:r w:rsidR="00D91807" w:rsidRPr="00407465">
        <w:rPr>
          <w:rFonts w:ascii="Times New Roman" w:hAnsi="Times New Roman" w:cs="Times New Roman"/>
          <w:sz w:val="20"/>
        </w:rPr>
        <w:t>, председатель жюри</w:t>
      </w:r>
    </w:p>
    <w:p w:rsidR="009401A0" w:rsidRPr="00407465" w:rsidRDefault="00292DFD" w:rsidP="00407465">
      <w:pPr>
        <w:pStyle w:val="ac"/>
        <w:rPr>
          <w:rFonts w:ascii="Times New Roman" w:hAnsi="Times New Roman" w:cs="Times New Roman"/>
          <w:sz w:val="20"/>
        </w:rPr>
      </w:pPr>
      <w:r w:rsidRPr="00407465">
        <w:rPr>
          <w:rFonts w:ascii="Times New Roman" w:hAnsi="Times New Roman" w:cs="Times New Roman"/>
          <w:sz w:val="20"/>
        </w:rPr>
        <w:t>2.</w:t>
      </w:r>
      <w:r w:rsidR="00407465" w:rsidRPr="00407465">
        <w:rPr>
          <w:rFonts w:ascii="Times New Roman" w:hAnsi="Times New Roman" w:cs="Times New Roman"/>
          <w:sz w:val="20"/>
        </w:rPr>
        <w:t xml:space="preserve"> Брик Е.С., заместитель директора по ВР, учитель истории, обществознания</w:t>
      </w:r>
    </w:p>
    <w:p w:rsidR="00407465" w:rsidRPr="00407465" w:rsidRDefault="00407465" w:rsidP="00407465">
      <w:pPr>
        <w:pStyle w:val="ac"/>
        <w:rPr>
          <w:rFonts w:ascii="Times New Roman" w:hAnsi="Times New Roman" w:cs="Times New Roman"/>
          <w:sz w:val="20"/>
        </w:rPr>
      </w:pPr>
      <w:r w:rsidRPr="00407465">
        <w:rPr>
          <w:rFonts w:ascii="Times New Roman" w:hAnsi="Times New Roman" w:cs="Times New Roman"/>
          <w:sz w:val="20"/>
        </w:rPr>
        <w:t>3. Мирских О.В., учитель иностранного языка</w:t>
      </w:r>
    </w:p>
    <w:p w:rsidR="00407465" w:rsidRDefault="00407465" w:rsidP="00407465">
      <w:pPr>
        <w:pStyle w:val="ac"/>
        <w:rPr>
          <w:rFonts w:ascii="Times New Roman" w:hAnsi="Times New Roman" w:cs="Times New Roman"/>
          <w:sz w:val="20"/>
        </w:rPr>
      </w:pPr>
      <w:r w:rsidRPr="00407465">
        <w:rPr>
          <w:rFonts w:ascii="Times New Roman" w:hAnsi="Times New Roman" w:cs="Times New Roman"/>
          <w:sz w:val="20"/>
        </w:rPr>
        <w:t>4. Зубков Владимир, финалист турнира «Умножая таланты»</w:t>
      </w:r>
    </w:p>
    <w:p w:rsidR="00C000CF" w:rsidRPr="00407465" w:rsidRDefault="00C000CF" w:rsidP="00407465">
      <w:pPr>
        <w:pStyle w:val="ac"/>
        <w:rPr>
          <w:rFonts w:ascii="Times New Roman" w:hAnsi="Times New Roman" w:cs="Times New Roman"/>
          <w:sz w:val="20"/>
        </w:rPr>
      </w:pPr>
    </w:p>
    <w:p w:rsidR="00407465" w:rsidRPr="00C000CF" w:rsidRDefault="00407465" w:rsidP="00407465">
      <w:pPr>
        <w:pStyle w:val="ac"/>
        <w:rPr>
          <w:rFonts w:ascii="Times New Roman" w:hAnsi="Times New Roman" w:cs="Times New Roman"/>
          <w:b/>
          <w:sz w:val="20"/>
        </w:rPr>
      </w:pPr>
      <w:r w:rsidRPr="00C000CF">
        <w:rPr>
          <w:rFonts w:ascii="Times New Roman" w:hAnsi="Times New Roman" w:cs="Times New Roman"/>
          <w:b/>
          <w:sz w:val="20"/>
          <w:lang w:val="en-US"/>
        </w:rPr>
        <w:t>III</w:t>
      </w:r>
      <w:r w:rsidRPr="00C000CF">
        <w:rPr>
          <w:rFonts w:ascii="Times New Roman" w:hAnsi="Times New Roman" w:cs="Times New Roman"/>
          <w:b/>
          <w:sz w:val="20"/>
        </w:rPr>
        <w:t>.Секция «</w:t>
      </w:r>
      <w:r w:rsidR="00C000CF" w:rsidRPr="00C000CF">
        <w:rPr>
          <w:rFonts w:ascii="Times New Roman" w:hAnsi="Times New Roman" w:cs="Times New Roman"/>
          <w:b/>
          <w:sz w:val="20"/>
        </w:rPr>
        <w:t>Социально-педагогическая</w:t>
      </w:r>
      <w:proofErr w:type="gramStart"/>
      <w:r w:rsidRPr="00C000CF">
        <w:rPr>
          <w:rFonts w:ascii="Times New Roman" w:hAnsi="Times New Roman" w:cs="Times New Roman"/>
          <w:b/>
          <w:sz w:val="20"/>
        </w:rPr>
        <w:t xml:space="preserve">» </w:t>
      </w:r>
      <w:r w:rsidR="00C000CF" w:rsidRPr="00C000CF">
        <w:rPr>
          <w:rFonts w:ascii="Times New Roman" w:hAnsi="Times New Roman" w:cs="Times New Roman"/>
          <w:b/>
          <w:sz w:val="20"/>
        </w:rPr>
        <w:t> (</w:t>
      </w:r>
      <w:proofErr w:type="gramEnd"/>
      <w:r w:rsidR="00C000CF" w:rsidRPr="00C000CF">
        <w:rPr>
          <w:rFonts w:ascii="Times New Roman" w:hAnsi="Times New Roman" w:cs="Times New Roman"/>
          <w:b/>
          <w:sz w:val="20"/>
        </w:rPr>
        <w:t>каб.</w:t>
      </w:r>
      <w:r w:rsidRPr="00C000CF">
        <w:rPr>
          <w:rFonts w:ascii="Times New Roman" w:hAnsi="Times New Roman" w:cs="Times New Roman"/>
          <w:b/>
          <w:sz w:val="20"/>
        </w:rPr>
        <w:t>203)</w:t>
      </w:r>
    </w:p>
    <w:tbl>
      <w:tblPr>
        <w:tblStyle w:val="a5"/>
        <w:tblW w:w="51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567"/>
        <w:gridCol w:w="1701"/>
        <w:gridCol w:w="1733"/>
      </w:tblGrid>
      <w:tr w:rsidR="00407465" w:rsidRPr="009401A0" w:rsidTr="00C000CF">
        <w:tc>
          <w:tcPr>
            <w:tcW w:w="1106" w:type="dxa"/>
          </w:tcPr>
          <w:p w:rsidR="00407465" w:rsidRPr="00215564" w:rsidRDefault="00407465" w:rsidP="001308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564">
              <w:rPr>
                <w:rFonts w:ascii="Times New Roman" w:hAnsi="Times New Roman" w:cs="Times New Roman"/>
                <w:b/>
                <w:sz w:val="18"/>
                <w:szCs w:val="18"/>
              </w:rPr>
              <w:t>Ф.И. участника</w:t>
            </w:r>
          </w:p>
        </w:tc>
        <w:tc>
          <w:tcPr>
            <w:tcW w:w="567" w:type="dxa"/>
          </w:tcPr>
          <w:p w:rsidR="00407465" w:rsidRPr="00215564" w:rsidRDefault="00407465" w:rsidP="001308D7">
            <w:pPr>
              <w:ind w:left="-43" w:right="-1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564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701" w:type="dxa"/>
          </w:tcPr>
          <w:p w:rsidR="00407465" w:rsidRPr="00215564" w:rsidRDefault="00407465" w:rsidP="00130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564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работы</w:t>
            </w:r>
          </w:p>
        </w:tc>
        <w:tc>
          <w:tcPr>
            <w:tcW w:w="1733" w:type="dxa"/>
          </w:tcPr>
          <w:p w:rsidR="00407465" w:rsidRPr="00215564" w:rsidRDefault="00407465" w:rsidP="00130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564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</w:tr>
      <w:tr w:rsidR="00407465" w:rsidRPr="009401A0" w:rsidTr="00C000CF">
        <w:tc>
          <w:tcPr>
            <w:tcW w:w="1106" w:type="dxa"/>
          </w:tcPr>
          <w:p w:rsidR="00407465" w:rsidRPr="00215564" w:rsidRDefault="00C000CF" w:rsidP="001308D7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0CF">
              <w:rPr>
                <w:rFonts w:ascii="Times New Roman" w:hAnsi="Times New Roman" w:cs="Times New Roman"/>
                <w:sz w:val="20"/>
              </w:rPr>
              <w:t>Вануйто</w:t>
            </w:r>
            <w:proofErr w:type="spellEnd"/>
            <w:r w:rsidRPr="00C000CF">
              <w:rPr>
                <w:rFonts w:ascii="Times New Roman" w:hAnsi="Times New Roman" w:cs="Times New Roman"/>
                <w:sz w:val="20"/>
              </w:rPr>
              <w:t xml:space="preserve"> Светлана</w:t>
            </w:r>
          </w:p>
        </w:tc>
        <w:tc>
          <w:tcPr>
            <w:tcW w:w="567" w:type="dxa"/>
          </w:tcPr>
          <w:p w:rsidR="00407465" w:rsidRPr="00BA0646" w:rsidRDefault="00C000CF" w:rsidP="0013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701" w:type="dxa"/>
          </w:tcPr>
          <w:p w:rsidR="00407465" w:rsidRPr="00215564" w:rsidRDefault="00C000CF" w:rsidP="001308D7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C000CF">
              <w:rPr>
                <w:rFonts w:ascii="Times New Roman" w:hAnsi="Times New Roman" w:cs="Times New Roman"/>
                <w:sz w:val="20"/>
              </w:rPr>
              <w:t>«Взгляни в глаза бездомной собаке»</w:t>
            </w:r>
          </w:p>
        </w:tc>
        <w:tc>
          <w:tcPr>
            <w:tcW w:w="1733" w:type="dxa"/>
          </w:tcPr>
          <w:p w:rsidR="00407465" w:rsidRPr="00BA0646" w:rsidRDefault="00C000CF" w:rsidP="0013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С.В., воспитатель</w:t>
            </w:r>
          </w:p>
        </w:tc>
      </w:tr>
      <w:tr w:rsidR="00407465" w:rsidRPr="009401A0" w:rsidTr="00C000CF">
        <w:tc>
          <w:tcPr>
            <w:tcW w:w="1106" w:type="dxa"/>
          </w:tcPr>
          <w:p w:rsidR="00407465" w:rsidRPr="00215564" w:rsidRDefault="00C000CF" w:rsidP="001308D7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C000CF">
              <w:rPr>
                <w:rFonts w:ascii="Times New Roman" w:hAnsi="Times New Roman" w:cs="Times New Roman"/>
                <w:sz w:val="20"/>
              </w:rPr>
              <w:t>Козина Дарья, Брик Виктория</w:t>
            </w:r>
          </w:p>
        </w:tc>
        <w:tc>
          <w:tcPr>
            <w:tcW w:w="567" w:type="dxa"/>
          </w:tcPr>
          <w:p w:rsidR="00407465" w:rsidRPr="00BA0646" w:rsidRDefault="00C000CF" w:rsidP="0013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407465" w:rsidRPr="00215564" w:rsidRDefault="00407465" w:rsidP="00C000CF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215564">
              <w:rPr>
                <w:rFonts w:ascii="Times New Roman" w:hAnsi="Times New Roman" w:cs="Times New Roman"/>
                <w:sz w:val="20"/>
              </w:rPr>
              <w:t>«</w:t>
            </w:r>
            <w:r w:rsidR="00C000CF">
              <w:rPr>
                <w:rFonts w:ascii="Times New Roman" w:hAnsi="Times New Roman" w:cs="Times New Roman"/>
                <w:sz w:val="20"/>
              </w:rPr>
              <w:t>Путешествие в мир цвета</w:t>
            </w:r>
            <w:r w:rsidRPr="0021556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33" w:type="dxa"/>
          </w:tcPr>
          <w:p w:rsidR="00407465" w:rsidRPr="00BA0646" w:rsidRDefault="00C000CF" w:rsidP="0013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С.Б., учитель ИЗО</w:t>
            </w:r>
          </w:p>
        </w:tc>
      </w:tr>
      <w:tr w:rsidR="00C000CF" w:rsidRPr="009401A0" w:rsidTr="00C000CF">
        <w:tc>
          <w:tcPr>
            <w:tcW w:w="1106" w:type="dxa"/>
          </w:tcPr>
          <w:p w:rsidR="00C000CF" w:rsidRPr="00C000CF" w:rsidRDefault="00C000CF" w:rsidP="00C000CF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C000CF">
              <w:rPr>
                <w:rFonts w:ascii="Times New Roman" w:hAnsi="Times New Roman" w:cs="Times New Roman"/>
                <w:sz w:val="20"/>
              </w:rPr>
              <w:t>Окотэтто Антон</w:t>
            </w:r>
          </w:p>
        </w:tc>
        <w:tc>
          <w:tcPr>
            <w:tcW w:w="567" w:type="dxa"/>
          </w:tcPr>
          <w:p w:rsidR="00C000CF" w:rsidRPr="00BA0646" w:rsidRDefault="00C000CF" w:rsidP="00C0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701" w:type="dxa"/>
          </w:tcPr>
          <w:p w:rsidR="00C000CF" w:rsidRPr="00C000CF" w:rsidRDefault="00C000CF" w:rsidP="00C000CF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C000CF">
              <w:rPr>
                <w:rFonts w:ascii="Times New Roman" w:hAnsi="Times New Roman" w:cs="Times New Roman"/>
                <w:sz w:val="20"/>
              </w:rPr>
              <w:t>«Что мешает нам учиться?»</w:t>
            </w:r>
          </w:p>
        </w:tc>
        <w:tc>
          <w:tcPr>
            <w:tcW w:w="1733" w:type="dxa"/>
          </w:tcPr>
          <w:p w:rsidR="00C000CF" w:rsidRPr="00C000CF" w:rsidRDefault="00C000CF" w:rsidP="00C000CF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0CF">
              <w:rPr>
                <w:rFonts w:ascii="Times New Roman" w:hAnsi="Times New Roman" w:cs="Times New Roman"/>
                <w:sz w:val="20"/>
              </w:rPr>
              <w:t>Клабукова</w:t>
            </w:r>
            <w:proofErr w:type="spellEnd"/>
            <w:r w:rsidRPr="00C000CF">
              <w:rPr>
                <w:rFonts w:ascii="Times New Roman" w:hAnsi="Times New Roman" w:cs="Times New Roman"/>
                <w:sz w:val="20"/>
              </w:rPr>
              <w:t xml:space="preserve"> В.И.</w:t>
            </w:r>
            <w:r>
              <w:rPr>
                <w:rFonts w:ascii="Times New Roman" w:hAnsi="Times New Roman" w:cs="Times New Roman"/>
                <w:sz w:val="20"/>
              </w:rPr>
              <w:t>, воспитатель</w:t>
            </w:r>
          </w:p>
        </w:tc>
      </w:tr>
      <w:tr w:rsidR="00C000CF" w:rsidRPr="009401A0" w:rsidTr="00C000CF">
        <w:tc>
          <w:tcPr>
            <w:tcW w:w="1106" w:type="dxa"/>
          </w:tcPr>
          <w:p w:rsidR="00C000CF" w:rsidRPr="00C000CF" w:rsidRDefault="00C000CF" w:rsidP="00C000CF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0CF">
              <w:rPr>
                <w:rFonts w:ascii="Times New Roman" w:hAnsi="Times New Roman" w:cs="Times New Roman"/>
                <w:sz w:val="20"/>
              </w:rPr>
              <w:t>Яптунай</w:t>
            </w:r>
            <w:proofErr w:type="spellEnd"/>
            <w:r w:rsidRPr="00C000CF">
              <w:rPr>
                <w:rFonts w:ascii="Times New Roman" w:hAnsi="Times New Roman" w:cs="Times New Roman"/>
                <w:sz w:val="20"/>
              </w:rPr>
              <w:t xml:space="preserve"> Нина</w:t>
            </w:r>
          </w:p>
        </w:tc>
        <w:tc>
          <w:tcPr>
            <w:tcW w:w="567" w:type="dxa"/>
          </w:tcPr>
          <w:p w:rsidR="00C000CF" w:rsidRPr="00BA0646" w:rsidRDefault="00C000CF" w:rsidP="00C0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000CF" w:rsidRPr="00C000CF" w:rsidRDefault="00C000CF" w:rsidP="00C000CF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C000CF">
              <w:rPr>
                <w:rFonts w:ascii="Times New Roman" w:hAnsi="Times New Roman" w:cs="Times New Roman"/>
                <w:sz w:val="20"/>
              </w:rPr>
              <w:t>«Школьный интернат как средство социализации детей КМНС»</w:t>
            </w:r>
          </w:p>
        </w:tc>
        <w:tc>
          <w:tcPr>
            <w:tcW w:w="1733" w:type="dxa"/>
          </w:tcPr>
          <w:p w:rsidR="00C000CF" w:rsidRPr="00C000CF" w:rsidRDefault="00C000CF" w:rsidP="00C000CF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C000CF">
              <w:rPr>
                <w:rFonts w:ascii="Times New Roman" w:hAnsi="Times New Roman" w:cs="Times New Roman"/>
                <w:sz w:val="20"/>
              </w:rPr>
              <w:t>Вахрушева Н.В.</w:t>
            </w:r>
            <w:r>
              <w:rPr>
                <w:rFonts w:ascii="Times New Roman" w:hAnsi="Times New Roman" w:cs="Times New Roman"/>
                <w:sz w:val="20"/>
              </w:rPr>
              <w:t>, педагог-психолог</w:t>
            </w:r>
          </w:p>
        </w:tc>
      </w:tr>
      <w:tr w:rsidR="00407465" w:rsidRPr="009401A0" w:rsidTr="00C000CF">
        <w:tc>
          <w:tcPr>
            <w:tcW w:w="1106" w:type="dxa"/>
          </w:tcPr>
          <w:p w:rsidR="00407465" w:rsidRPr="00BA0646" w:rsidRDefault="00C000CF" w:rsidP="001308D7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Яптик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567" w:type="dxa"/>
          </w:tcPr>
          <w:p w:rsidR="00407465" w:rsidRPr="00BA0646" w:rsidRDefault="00C000CF" w:rsidP="0013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701" w:type="dxa"/>
          </w:tcPr>
          <w:p w:rsidR="00407465" w:rsidRPr="00BA0646" w:rsidRDefault="00C000CF" w:rsidP="0013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«Преимущества и недостатки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</w:tcPr>
          <w:p w:rsidR="00407465" w:rsidRPr="00BA0646" w:rsidRDefault="00C000CF" w:rsidP="0013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воспитатель</w:t>
            </w:r>
          </w:p>
        </w:tc>
      </w:tr>
      <w:tr w:rsidR="00C000CF" w:rsidRPr="009401A0" w:rsidTr="00C000CF">
        <w:tc>
          <w:tcPr>
            <w:tcW w:w="1106" w:type="dxa"/>
          </w:tcPr>
          <w:p w:rsidR="00C000CF" w:rsidRDefault="00C000CF" w:rsidP="00C000CF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Окотэтто Анастасия</w:t>
            </w:r>
          </w:p>
        </w:tc>
        <w:tc>
          <w:tcPr>
            <w:tcW w:w="567" w:type="dxa"/>
          </w:tcPr>
          <w:p w:rsidR="00C000CF" w:rsidRDefault="00C000CF" w:rsidP="00C0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000CF" w:rsidRDefault="00C000CF" w:rsidP="00C0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«Жизнь – вот главный наш учитель»</w:t>
            </w:r>
          </w:p>
        </w:tc>
        <w:tc>
          <w:tcPr>
            <w:tcW w:w="1733" w:type="dxa"/>
          </w:tcPr>
          <w:p w:rsidR="00C000CF" w:rsidRPr="00BA0646" w:rsidRDefault="00C000CF" w:rsidP="00C0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Плесовских И.В., учитель истории, обществознания</w:t>
            </w:r>
          </w:p>
        </w:tc>
      </w:tr>
    </w:tbl>
    <w:p w:rsidR="00407465" w:rsidRPr="006B67DF" w:rsidRDefault="00407465" w:rsidP="004074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67DF">
        <w:rPr>
          <w:rFonts w:ascii="Times New Roman" w:hAnsi="Times New Roman" w:cs="Times New Roman"/>
          <w:b/>
          <w:sz w:val="20"/>
          <w:szCs w:val="20"/>
        </w:rPr>
        <w:t>Состав жюри:</w:t>
      </w:r>
    </w:p>
    <w:p w:rsidR="00407465" w:rsidRDefault="00407465" w:rsidP="00407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1807">
        <w:rPr>
          <w:rFonts w:ascii="Times New Roman" w:hAnsi="Times New Roman" w:cs="Times New Roman"/>
          <w:sz w:val="20"/>
          <w:szCs w:val="20"/>
        </w:rPr>
        <w:t>1.</w:t>
      </w:r>
      <w:r w:rsidR="00C000CF">
        <w:rPr>
          <w:rFonts w:ascii="Times New Roman" w:hAnsi="Times New Roman" w:cs="Times New Roman"/>
          <w:sz w:val="20"/>
          <w:szCs w:val="20"/>
        </w:rPr>
        <w:t xml:space="preserve"> Окотэтто О.Б., социальный педагог, председатель жюри</w:t>
      </w:r>
    </w:p>
    <w:p w:rsidR="00C000CF" w:rsidRDefault="00C000CF" w:rsidP="00407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Биисова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А.Э., социальный педагог</w:t>
      </w:r>
    </w:p>
    <w:p w:rsidR="00C000CF" w:rsidRDefault="00C000CF" w:rsidP="00407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Пузина Е.О., учитель русского языка и литературы, классный руководитель 9а класса</w:t>
      </w:r>
    </w:p>
    <w:p w:rsidR="00407465" w:rsidRPr="00D91807" w:rsidRDefault="00407465" w:rsidP="004074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3D96" w:rsidRPr="00C976E3" w:rsidRDefault="00D93D96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A1EB1" w:rsidRPr="00C976E3" w:rsidRDefault="00F06633" w:rsidP="00F06633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085975" cy="2779746"/>
            <wp:effectExtent l="361950" t="266700" r="447675" b="249555"/>
            <wp:docPr id="3" name="Рисунок 1" descr="C:\Users\Гера\Desktop\НИ конференция 2013г\kobilkin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а\Desktop\НИ конференция 2013г\kobilkin_2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797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A1EB1" w:rsidRPr="00F06633" w:rsidRDefault="00F86D4C" w:rsidP="00AA0C5A">
      <w:pPr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D4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2222500</wp:posOffset>
            </wp:positionV>
            <wp:extent cx="942975" cy="123202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EB1" w:rsidRPr="00F066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86D4C">
        <w:rPr>
          <w:rFonts w:ascii="Times New Roman" w:hAnsi="Times New Roman" w:cs="Times New Roman"/>
          <w:color w:val="000000"/>
          <w:sz w:val="24"/>
          <w:szCs w:val="24"/>
        </w:rPr>
        <w:t>Ямал на протяжении нескольких лет находится в лидерах по объёму инвестиций в основной капитал. Ямал сегодняшний - это стартовая площадка для реализации Стратегии развития Арктической зоны России, утверждённой Президентом страны. И без преувеличения можно сказать, что гордостью не только Ямала, но и всей страны являются люди, которые вместе создают и творят в непростых арктических условиях. Здесь из вечной мерзлоты добывается настоящее и создаётся будущее</w:t>
      </w:r>
      <w:r w:rsidR="008A1EB1" w:rsidRPr="00F06633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074229" w:rsidRPr="00F066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84C5A" w:rsidRPr="00C84C5A" w:rsidRDefault="00C84C5A" w:rsidP="00C84C5A">
      <w:pPr>
        <w:ind w:left="36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Губернатор ЯНА</w:t>
      </w:r>
      <w:r w:rsidR="00163936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84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4C5A">
        <w:rPr>
          <w:rFonts w:ascii="Times New Roman" w:hAnsi="Times New Roman" w:cs="Times New Roman"/>
          <w:i/>
          <w:color w:val="000000"/>
          <w:sz w:val="24"/>
          <w:szCs w:val="24"/>
        </w:rPr>
        <w:t>Д.Кобылкин</w:t>
      </w:r>
      <w:proofErr w:type="spellEnd"/>
      <w:proofErr w:type="gramEnd"/>
    </w:p>
    <w:p w:rsidR="008A1EB1" w:rsidRPr="00F06633" w:rsidRDefault="008A1EB1" w:rsidP="00D93D9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74229" w:rsidRDefault="00074229" w:rsidP="00D93D96">
      <w:pPr>
        <w:ind w:left="360"/>
        <w:rPr>
          <w:rFonts w:ascii="inherit" w:hAnsi="inherit" w:cs="Arial"/>
          <w:color w:val="000000"/>
          <w:sz w:val="18"/>
          <w:szCs w:val="18"/>
        </w:rPr>
      </w:pPr>
    </w:p>
    <w:p w:rsidR="008A1EB1" w:rsidRDefault="008A1EB1" w:rsidP="00163936">
      <w:pPr>
        <w:jc w:val="center"/>
        <w:rPr>
          <w:rFonts w:ascii="inherit" w:hAnsi="inherit" w:cs="Arial"/>
          <w:color w:val="000000"/>
          <w:sz w:val="18"/>
          <w:szCs w:val="18"/>
        </w:rPr>
      </w:pPr>
    </w:p>
    <w:p w:rsidR="008A1EB1" w:rsidRDefault="00F86D4C" w:rsidP="00D93D96">
      <w:pPr>
        <w:ind w:left="360"/>
        <w:rPr>
          <w:rFonts w:ascii="inherit" w:hAnsi="inherit" w:cs="Arial"/>
          <w:color w:val="000000"/>
          <w:sz w:val="18"/>
          <w:szCs w:val="18"/>
        </w:rPr>
      </w:pPr>
      <w:r w:rsidRPr="00F86D4C">
        <w:rPr>
          <w:rFonts w:ascii="inherit" w:hAnsi="inherit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44404" cy="1609725"/>
            <wp:effectExtent l="19050" t="0" r="8890" b="4476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0" cy="1614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A1EB1" w:rsidRDefault="008A1EB1" w:rsidP="00D93D96">
      <w:pPr>
        <w:ind w:left="360"/>
        <w:rPr>
          <w:rFonts w:ascii="inherit" w:hAnsi="inherit" w:cs="Arial"/>
          <w:color w:val="000000"/>
          <w:sz w:val="18"/>
          <w:szCs w:val="18"/>
        </w:rPr>
      </w:pPr>
    </w:p>
    <w:p w:rsidR="00074229" w:rsidRDefault="00F86D4C" w:rsidP="00AA0C5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74229" w:rsidRPr="00C84C5A">
        <w:rPr>
          <w:rFonts w:ascii="Times New Roman" w:hAnsi="Times New Roman" w:cs="Times New Roman"/>
          <w:color w:val="000000"/>
          <w:sz w:val="24"/>
          <w:szCs w:val="24"/>
        </w:rPr>
        <w:t>Да, мы выстраиваем очень глубокую работу. Мы сегодня пытаемся втянуть населени</w:t>
      </w:r>
      <w:r w:rsidR="008A1EB1" w:rsidRPr="00C84C5A">
        <w:rPr>
          <w:rFonts w:ascii="Times New Roman" w:hAnsi="Times New Roman" w:cs="Times New Roman"/>
          <w:color w:val="000000"/>
          <w:sz w:val="24"/>
          <w:szCs w:val="24"/>
        </w:rPr>
        <w:t xml:space="preserve">е в </w:t>
      </w:r>
      <w:r w:rsidR="00074229" w:rsidRPr="00C84C5A">
        <w:rPr>
          <w:rFonts w:ascii="Times New Roman" w:hAnsi="Times New Roman" w:cs="Times New Roman"/>
          <w:color w:val="000000"/>
          <w:sz w:val="24"/>
          <w:szCs w:val="24"/>
        </w:rPr>
        <w:t>экономические проекты, чтобы люди там смогли адаптироваться и работать по тем специальностям,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которые приходят на территорию»</w:t>
      </w:r>
    </w:p>
    <w:p w:rsidR="00C84C5A" w:rsidRDefault="00C84C5A" w:rsidP="00C84C5A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4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Глава МО </w:t>
      </w:r>
      <w:proofErr w:type="spellStart"/>
      <w:r w:rsidRPr="00C84C5A">
        <w:rPr>
          <w:rFonts w:ascii="Times New Roman" w:hAnsi="Times New Roman" w:cs="Times New Roman"/>
          <w:i/>
          <w:color w:val="000000"/>
          <w:sz w:val="24"/>
          <w:szCs w:val="24"/>
        </w:rPr>
        <w:t>Ямальский</w:t>
      </w:r>
      <w:proofErr w:type="spellEnd"/>
      <w:r w:rsidRPr="00C84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район, </w:t>
      </w:r>
    </w:p>
    <w:p w:rsidR="00C84C5A" w:rsidRPr="00C84C5A" w:rsidRDefault="00F86D4C" w:rsidP="00C84C5A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r w:rsidRPr="00F86D4C">
        <w:rPr>
          <w:rFonts w:ascii="inherit" w:hAnsi="inherit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32385</wp:posOffset>
            </wp:positionV>
            <wp:extent cx="933450" cy="11833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4C5A" w:rsidRPr="00C84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Андрей </w:t>
      </w:r>
      <w:proofErr w:type="spellStart"/>
      <w:r w:rsidR="00C84C5A" w:rsidRPr="00C84C5A">
        <w:rPr>
          <w:rFonts w:ascii="Times New Roman" w:hAnsi="Times New Roman" w:cs="Times New Roman"/>
          <w:i/>
          <w:color w:val="000000"/>
          <w:sz w:val="24"/>
          <w:szCs w:val="24"/>
        </w:rPr>
        <w:t>Кугаевский</w:t>
      </w:r>
      <w:proofErr w:type="spellEnd"/>
      <w:r w:rsidR="00C84C5A" w:rsidRPr="00C84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C84C5A" w:rsidRDefault="00C84C5A" w:rsidP="00C84C5A">
      <w:pPr>
        <w:jc w:val="both"/>
        <w:rPr>
          <w:rFonts w:ascii="inherit" w:hAnsi="inherit" w:cs="Arial"/>
          <w:color w:val="000000"/>
          <w:sz w:val="18"/>
          <w:szCs w:val="18"/>
        </w:rPr>
      </w:pPr>
    </w:p>
    <w:p w:rsidR="00C84C5A" w:rsidRDefault="00C84C5A" w:rsidP="00C84C5A">
      <w:pPr>
        <w:jc w:val="both"/>
        <w:rPr>
          <w:rFonts w:cs="Arial"/>
          <w:color w:val="000000"/>
          <w:sz w:val="18"/>
          <w:szCs w:val="18"/>
        </w:rPr>
      </w:pPr>
    </w:p>
    <w:p w:rsidR="00C000CF" w:rsidRDefault="00C000CF" w:rsidP="00C84C5A">
      <w:pPr>
        <w:jc w:val="both"/>
        <w:rPr>
          <w:rFonts w:cs="Arial"/>
          <w:color w:val="000000"/>
          <w:sz w:val="18"/>
          <w:szCs w:val="18"/>
        </w:rPr>
      </w:pPr>
    </w:p>
    <w:p w:rsidR="00C000CF" w:rsidRPr="00C000CF" w:rsidRDefault="00C000CF" w:rsidP="00C84C5A">
      <w:pPr>
        <w:jc w:val="both"/>
        <w:rPr>
          <w:rFonts w:cs="Arial"/>
          <w:color w:val="000000"/>
          <w:sz w:val="18"/>
          <w:szCs w:val="18"/>
        </w:rPr>
      </w:pPr>
    </w:p>
    <w:p w:rsidR="00931CB0" w:rsidRPr="00C84C5A" w:rsidRDefault="00931CB0" w:rsidP="00C84C5A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84C5A" w:rsidRPr="00C84C5A" w:rsidRDefault="00C84C5A" w:rsidP="00C84C5A">
      <w:pPr>
        <w:pStyle w:val="aa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84C5A">
        <w:rPr>
          <w:rFonts w:ascii="Times New Roman" w:hAnsi="Times New Roman" w:cs="Times New Roman"/>
          <w:color w:val="000000"/>
          <w:sz w:val="18"/>
          <w:szCs w:val="18"/>
        </w:rPr>
        <w:t>АДРЕС: 629712, Тюменская область,</w:t>
      </w:r>
    </w:p>
    <w:p w:rsidR="00931CB0" w:rsidRDefault="00C84C5A" w:rsidP="00931CB0">
      <w:pPr>
        <w:pStyle w:val="aa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84C5A">
        <w:rPr>
          <w:rFonts w:ascii="Times New Roman" w:hAnsi="Times New Roman" w:cs="Times New Roman"/>
          <w:color w:val="000000"/>
          <w:sz w:val="18"/>
          <w:szCs w:val="18"/>
        </w:rPr>
        <w:t xml:space="preserve">Ямало-Ненецкий автономный округ, </w:t>
      </w:r>
      <w:proofErr w:type="spellStart"/>
      <w:r w:rsidRPr="00C84C5A">
        <w:rPr>
          <w:rFonts w:ascii="Times New Roman" w:hAnsi="Times New Roman" w:cs="Times New Roman"/>
          <w:color w:val="000000"/>
          <w:sz w:val="18"/>
          <w:szCs w:val="18"/>
        </w:rPr>
        <w:t>Ямальский</w:t>
      </w:r>
      <w:proofErr w:type="spellEnd"/>
      <w:r w:rsidRPr="00C84C5A">
        <w:rPr>
          <w:rFonts w:ascii="Times New Roman" w:hAnsi="Times New Roman" w:cs="Times New Roman"/>
          <w:color w:val="000000"/>
          <w:sz w:val="18"/>
          <w:szCs w:val="18"/>
        </w:rPr>
        <w:t xml:space="preserve"> район, </w:t>
      </w:r>
      <w:r w:rsidR="00931CB0">
        <w:rPr>
          <w:rFonts w:ascii="Times New Roman" w:hAnsi="Times New Roman" w:cs="Times New Roman"/>
          <w:color w:val="000000"/>
          <w:sz w:val="18"/>
          <w:szCs w:val="18"/>
        </w:rPr>
        <w:t>село Новый Порт, ул. Школьная</w:t>
      </w:r>
      <w:r w:rsidR="00194F73">
        <w:rPr>
          <w:rFonts w:ascii="Times New Roman" w:hAnsi="Times New Roman" w:cs="Times New Roman"/>
          <w:color w:val="000000"/>
          <w:sz w:val="18"/>
          <w:szCs w:val="18"/>
        </w:rPr>
        <w:t>, 2</w:t>
      </w:r>
    </w:p>
    <w:p w:rsidR="00C84C5A" w:rsidRPr="00C84C5A" w:rsidRDefault="00C84C5A" w:rsidP="00931CB0">
      <w:pPr>
        <w:pStyle w:val="aa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84C5A">
        <w:rPr>
          <w:rFonts w:ascii="Times New Roman" w:hAnsi="Times New Roman" w:cs="Times New Roman"/>
          <w:color w:val="000000"/>
          <w:sz w:val="18"/>
          <w:szCs w:val="18"/>
        </w:rPr>
        <w:t>ТЕЛЕФОНЫ: 2-46-33. 2-47-0</w:t>
      </w:r>
    </w:p>
    <w:p w:rsidR="00C84C5A" w:rsidRDefault="00C84C5A" w:rsidP="00C84C5A">
      <w:pPr>
        <w:pStyle w:val="aa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84C5A">
        <w:rPr>
          <w:rFonts w:ascii="Times New Roman" w:hAnsi="Times New Roman" w:cs="Times New Roman"/>
          <w:color w:val="000000"/>
          <w:sz w:val="18"/>
          <w:szCs w:val="18"/>
        </w:rPr>
        <w:t>Тел/факс 8 (349-96) 24-6-2</w:t>
      </w:r>
    </w:p>
    <w:p w:rsidR="00C84C5A" w:rsidRPr="00C84C5A" w:rsidRDefault="00C84C5A" w:rsidP="00C84C5A">
      <w:pPr>
        <w:pStyle w:val="aa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84C5A" w:rsidRDefault="00C000CF" w:rsidP="00C84C5A">
      <w:pPr>
        <w:jc w:val="both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-57150</wp:posOffset>
            </wp:positionV>
            <wp:extent cx="3382010" cy="7095322"/>
            <wp:effectExtent l="0" t="0" r="8890" b="0"/>
            <wp:wrapNone/>
            <wp:docPr id="8" name="Рисунок 7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7095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C5A" w:rsidRDefault="00F86D4C" w:rsidP="00C84C5A">
      <w:pPr>
        <w:jc w:val="both"/>
        <w:rPr>
          <w:rFonts w:ascii="inherit" w:hAnsi="inherit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.85pt;margin-top:7.55pt;width:222.75pt;height:56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GB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" stroked="f">
            <v:textbox style="mso-next-textbox:#Text Box 3">
              <w:txbxContent>
                <w:p w:rsidR="00C976E3" w:rsidRPr="00194F73" w:rsidRDefault="00194F73" w:rsidP="00C976E3">
                  <w:pPr>
                    <w:pStyle w:val="a6"/>
                    <w:ind w:left="0"/>
                    <w:rPr>
                      <w:bCs/>
                      <w:sz w:val="22"/>
                    </w:rPr>
                  </w:pPr>
                  <w:r w:rsidRPr="00194F73">
                    <w:rPr>
                      <w:bCs/>
                      <w:sz w:val="22"/>
                    </w:rPr>
                    <w:t>МБОУ</w:t>
                  </w:r>
                  <w:r w:rsidR="00C976E3" w:rsidRPr="00194F73">
                    <w:rPr>
                      <w:bCs/>
                      <w:sz w:val="22"/>
                    </w:rPr>
                    <w:t xml:space="preserve"> «Новопортовская</w:t>
                  </w:r>
                </w:p>
                <w:p w:rsidR="00C976E3" w:rsidRPr="00194F73" w:rsidRDefault="00C976E3" w:rsidP="00194F73">
                  <w:pPr>
                    <w:pStyle w:val="a6"/>
                    <w:ind w:left="0"/>
                    <w:rPr>
                      <w:bCs/>
                      <w:sz w:val="22"/>
                    </w:rPr>
                  </w:pPr>
                  <w:r w:rsidRPr="00194F73">
                    <w:rPr>
                      <w:bCs/>
                      <w:sz w:val="22"/>
                    </w:rPr>
                    <w:t>школа – интернат</w:t>
                  </w:r>
                  <w:r w:rsidR="00194F73" w:rsidRPr="00194F73">
                    <w:rPr>
                      <w:bCs/>
                      <w:sz w:val="22"/>
                    </w:rPr>
                    <w:t xml:space="preserve"> имени Л.В.Лапцуя</w:t>
                  </w:r>
                  <w:r w:rsidRPr="00194F73">
                    <w:rPr>
                      <w:bCs/>
                      <w:sz w:val="22"/>
                    </w:rPr>
                    <w:t>»</w:t>
                  </w:r>
                </w:p>
                <w:p w:rsidR="00C976E3" w:rsidRDefault="00C976E3"/>
              </w:txbxContent>
            </v:textbox>
          </v:shape>
        </w:pict>
      </w:r>
    </w:p>
    <w:p w:rsidR="00C84C5A" w:rsidRDefault="00C84C5A" w:rsidP="00C84C5A">
      <w:pPr>
        <w:jc w:val="both"/>
        <w:rPr>
          <w:rFonts w:ascii="inherit" w:hAnsi="inherit" w:cs="Arial"/>
          <w:color w:val="000000"/>
          <w:sz w:val="18"/>
          <w:szCs w:val="18"/>
        </w:rPr>
      </w:pPr>
    </w:p>
    <w:p w:rsidR="00C84C5A" w:rsidRDefault="00C000CF" w:rsidP="00C84C5A">
      <w:pPr>
        <w:jc w:val="both"/>
        <w:rPr>
          <w:rFonts w:ascii="inherit" w:hAnsi="inherit" w:cs="Arial"/>
          <w:color w:val="000000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65FC12E6" wp14:editId="126DEF07">
            <wp:simplePos x="0" y="0"/>
            <wp:positionH relativeFrom="column">
              <wp:posOffset>126365</wp:posOffset>
            </wp:positionH>
            <wp:positionV relativeFrom="paragraph">
              <wp:posOffset>146685</wp:posOffset>
            </wp:positionV>
            <wp:extent cx="820386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86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C5A">
        <w:rPr>
          <w:rFonts w:ascii="inherit" w:hAnsi="inherit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145415</wp:posOffset>
            </wp:positionV>
            <wp:extent cx="1680210" cy="1781175"/>
            <wp:effectExtent l="0" t="0" r="0" b="0"/>
            <wp:wrapTight wrapText="bothSides">
              <wp:wrapPolygon edited="0">
                <wp:start x="0" y="0"/>
                <wp:lineTo x="0" y="21484"/>
                <wp:lineTo x="21306" y="21484"/>
                <wp:lineTo x="21306" y="0"/>
                <wp:lineTo x="0" y="0"/>
              </wp:wrapPolygon>
            </wp:wrapTight>
            <wp:docPr id="2" name="Рисунок 2" descr="C:\Documents and Settings\Admin\Мои документы\Мои рисунки\МБУОШИ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МБУОШИ\33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C5A" w:rsidRDefault="00194F73" w:rsidP="00C84C5A">
      <w:pPr>
        <w:jc w:val="both"/>
        <w:rPr>
          <w:rFonts w:ascii="inherit" w:hAnsi="inherit" w:cs="Arial"/>
          <w:color w:val="000000"/>
          <w:sz w:val="18"/>
          <w:szCs w:val="18"/>
        </w:rPr>
      </w:pPr>
      <w:r w:rsidRPr="00194F73">
        <w:rPr>
          <w:rFonts w:ascii="inherit" w:hAnsi="inherit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54610</wp:posOffset>
            </wp:positionV>
            <wp:extent cx="1986915" cy="1630045"/>
            <wp:effectExtent l="0" t="0" r="0" b="0"/>
            <wp:wrapNone/>
            <wp:docPr id="4" name="Рисунок 4" descr="C:\Users\MSI\Documents\Савина ТА 2016-2017 учебный год Новый Порт\НОУ\НОУ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cuments\Савина ТА 2016-2017 учебный год Новый Порт\НОУ\НОУ\ЭМБЛЕМ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5A" w:rsidRDefault="00C84C5A" w:rsidP="00C84C5A">
      <w:pPr>
        <w:jc w:val="both"/>
        <w:rPr>
          <w:rFonts w:ascii="inherit" w:hAnsi="inherit" w:cs="Arial"/>
          <w:color w:val="000000"/>
          <w:sz w:val="18"/>
          <w:szCs w:val="18"/>
        </w:rPr>
      </w:pPr>
    </w:p>
    <w:p w:rsidR="00C84C5A" w:rsidRDefault="00C84C5A" w:rsidP="00C84C5A">
      <w:pPr>
        <w:jc w:val="both"/>
        <w:rPr>
          <w:rFonts w:ascii="inherit" w:hAnsi="inherit" w:cs="Arial"/>
          <w:color w:val="000000"/>
          <w:sz w:val="18"/>
          <w:szCs w:val="18"/>
        </w:rPr>
      </w:pPr>
    </w:p>
    <w:p w:rsidR="00C84C5A" w:rsidRDefault="00C84C5A" w:rsidP="00C84C5A">
      <w:pPr>
        <w:jc w:val="both"/>
        <w:rPr>
          <w:rFonts w:ascii="inherit" w:hAnsi="inherit" w:cs="Arial"/>
          <w:color w:val="000000"/>
          <w:sz w:val="18"/>
          <w:szCs w:val="18"/>
        </w:rPr>
      </w:pPr>
    </w:p>
    <w:p w:rsidR="00C84C5A" w:rsidRDefault="00C84C5A" w:rsidP="00C84C5A">
      <w:pPr>
        <w:jc w:val="both"/>
        <w:rPr>
          <w:rFonts w:ascii="inherit" w:hAnsi="inherit" w:cs="Arial"/>
          <w:color w:val="000000"/>
          <w:sz w:val="18"/>
          <w:szCs w:val="18"/>
        </w:rPr>
      </w:pPr>
    </w:p>
    <w:p w:rsidR="00C84C5A" w:rsidRPr="00C976E3" w:rsidRDefault="00C84C5A" w:rsidP="00C84C5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3D96" w:rsidRPr="00C976E3" w:rsidRDefault="00D93D96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93D96" w:rsidRPr="00C976E3" w:rsidRDefault="00F86D4C" w:rsidP="00F066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Text Box 4" o:spid="_x0000_s1027" type="#_x0000_t202" style="position:absolute;margin-left:12.2pt;margin-top:8.1pt;width:240pt;height:70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" stroked="f">
            <v:textbox>
              <w:txbxContent>
                <w:p w:rsidR="00E7110D" w:rsidRDefault="00E7110D" w:rsidP="00C976E3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ПРОГРАММА</w:t>
                  </w:r>
                </w:p>
                <w:p w:rsidR="00C976E3" w:rsidRPr="0085775A" w:rsidRDefault="00194F73" w:rsidP="00C976E3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4F7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XVI</w:t>
                  </w:r>
                  <w:r w:rsidR="00E711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школьной</w:t>
                  </w:r>
                </w:p>
                <w:p w:rsidR="00C976E3" w:rsidRPr="0085775A" w:rsidRDefault="004D1D46" w:rsidP="00C976E3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="00E711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раеведческой</w:t>
                  </w:r>
                  <w:r w:rsidR="00931C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конференции</w:t>
                  </w:r>
                  <w:r w:rsidR="00C976E3" w:rsidRPr="00857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учащихся</w:t>
                  </w:r>
                </w:p>
                <w:p w:rsidR="00C976E3" w:rsidRDefault="00C976E3" w:rsidP="00C976E3">
                  <w:pPr>
                    <w:pStyle w:val="2"/>
                    <w:ind w:left="0"/>
                    <w:rPr>
                      <w:sz w:val="32"/>
                    </w:rPr>
                  </w:pPr>
                </w:p>
                <w:p w:rsidR="00C976E3" w:rsidRDefault="00C976E3"/>
              </w:txbxContent>
            </v:textbox>
          </v:shape>
        </w:pict>
      </w:r>
    </w:p>
    <w:p w:rsidR="00D93D96" w:rsidRPr="00C976E3" w:rsidRDefault="00D93D96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93D96" w:rsidRPr="00C976E3" w:rsidRDefault="00D93D96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93D96" w:rsidRPr="00C976E3" w:rsidRDefault="00D93D96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93D96" w:rsidRPr="00C976E3" w:rsidRDefault="00F86D4C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Text Box 6" o:spid="_x0000_s1028" type="#_x0000_t202" style="position:absolute;left:0;text-align:left;margin-left:12.2pt;margin-top:2.05pt;width:240pt;height:54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" stroked="f">
            <v:textbox>
              <w:txbxContent>
                <w:p w:rsidR="00C976E3" w:rsidRPr="0085775A" w:rsidRDefault="004D1D46" w:rsidP="0085775A">
                  <w:pPr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2F5496" w:themeColor="accent5" w:themeShade="BF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 w:cs="Times New Roman"/>
                      <w:b/>
                      <w:i/>
                      <w:color w:val="2F5496" w:themeColor="accent5" w:themeShade="BF"/>
                      <w:sz w:val="40"/>
                      <w:szCs w:val="40"/>
                    </w:rPr>
                    <w:t>«</w:t>
                  </w:r>
                  <w:r w:rsidR="00C976E3" w:rsidRPr="0085775A">
                    <w:rPr>
                      <w:rFonts w:ascii="Monotype Corsiva" w:hAnsi="Monotype Corsiva" w:cs="Times New Roman"/>
                      <w:b/>
                      <w:i/>
                      <w:color w:val="2F5496" w:themeColor="accent5" w:themeShade="BF"/>
                      <w:sz w:val="40"/>
                      <w:szCs w:val="40"/>
                    </w:rPr>
                    <w:t xml:space="preserve">ЯМАЛ: </w:t>
                  </w:r>
                  <w:r>
                    <w:rPr>
                      <w:rFonts w:ascii="Monotype Corsiva" w:hAnsi="Monotype Corsiva" w:cs="Times New Roman"/>
                      <w:b/>
                      <w:i/>
                      <w:color w:val="2F5496" w:themeColor="accent5" w:themeShade="BF"/>
                      <w:sz w:val="40"/>
                      <w:szCs w:val="40"/>
                    </w:rPr>
                    <w:t>прошлое, настоящее, б</w:t>
                  </w:r>
                  <w:r w:rsidR="0085775A" w:rsidRPr="0085775A">
                    <w:rPr>
                      <w:rFonts w:ascii="Monotype Corsiva" w:hAnsi="Monotype Corsiva" w:cs="Times New Roman"/>
                      <w:b/>
                      <w:i/>
                      <w:color w:val="2F5496" w:themeColor="accent5" w:themeShade="BF"/>
                      <w:sz w:val="40"/>
                      <w:szCs w:val="40"/>
                    </w:rPr>
                    <w:t>удущее</w:t>
                  </w:r>
                  <w:r>
                    <w:rPr>
                      <w:rFonts w:ascii="Monotype Corsiva" w:hAnsi="Monotype Corsiva" w:cs="Times New Roman"/>
                      <w:b/>
                      <w:i/>
                      <w:color w:val="2F5496" w:themeColor="accent5" w:themeShade="BF"/>
                      <w:sz w:val="40"/>
                      <w:szCs w:val="40"/>
                    </w:rPr>
                    <w:t>»</w:t>
                  </w:r>
                </w:p>
              </w:txbxContent>
            </v:textbox>
          </v:shape>
        </w:pict>
      </w:r>
    </w:p>
    <w:p w:rsidR="00D93D96" w:rsidRPr="00C976E3" w:rsidRDefault="00D93D96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93D96" w:rsidRPr="00C976E3" w:rsidRDefault="00D93D96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93D96" w:rsidRPr="00C976E3" w:rsidRDefault="00F86D4C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7" o:spid="_x0000_s1029" type="#_x0000_t202" style="position:absolute;left:0;text-align:left;margin-left:43.7pt;margin-top:11.3pt;width:15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" stroked="f">
            <v:textbox>
              <w:txbxContent>
                <w:p w:rsidR="0085775A" w:rsidRPr="0085775A" w:rsidRDefault="00194F73" w:rsidP="008577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 февраля 2017</w:t>
                  </w:r>
                  <w:r w:rsidR="0085775A" w:rsidRPr="0085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D93D96" w:rsidRPr="00C976E3" w:rsidRDefault="00D93D96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93D96" w:rsidRPr="00C976E3" w:rsidRDefault="00D93D96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93D96" w:rsidRPr="00C976E3" w:rsidRDefault="00D93D96" w:rsidP="00D93D9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31CB0" w:rsidRDefault="00931CB0" w:rsidP="00931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646" w:rsidRDefault="00BA0646" w:rsidP="004D1D46">
      <w:pPr>
        <w:ind w:right="-160"/>
        <w:jc w:val="center"/>
        <w:rPr>
          <w:rFonts w:ascii="Times New Roman" w:hAnsi="Times New Roman" w:cs="Times New Roman"/>
          <w:sz w:val="24"/>
          <w:szCs w:val="24"/>
        </w:rPr>
      </w:pPr>
    </w:p>
    <w:p w:rsidR="00C976E3" w:rsidRPr="0085775A" w:rsidRDefault="00BA0646" w:rsidP="004D1D46">
      <w:pPr>
        <w:ind w:right="-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</w:t>
      </w:r>
      <w:r w:rsidR="00C976E3" w:rsidRPr="0085775A">
        <w:rPr>
          <w:rFonts w:ascii="Times New Roman" w:hAnsi="Times New Roman" w:cs="Times New Roman"/>
          <w:sz w:val="24"/>
          <w:szCs w:val="24"/>
        </w:rPr>
        <w:t>Новый Порт</w:t>
      </w:r>
    </w:p>
    <w:p w:rsidR="00325259" w:rsidRPr="00866448" w:rsidRDefault="00325259" w:rsidP="00325259">
      <w:pPr>
        <w:rPr>
          <w:sz w:val="16"/>
          <w:szCs w:val="16"/>
          <w:u w:val="single"/>
        </w:rPr>
      </w:pPr>
    </w:p>
    <w:p w:rsidR="004359EE" w:rsidRPr="00C976E3" w:rsidRDefault="004359EE" w:rsidP="004359EE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59EE" w:rsidRPr="00C976E3" w:rsidRDefault="004359EE" w:rsidP="004359EE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59EE" w:rsidRPr="00C976E3" w:rsidRDefault="004359EE" w:rsidP="004359EE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59EE" w:rsidRPr="0085775A" w:rsidRDefault="004359EE" w:rsidP="004359EE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10C" w:rsidRDefault="009B610C"/>
    <w:sectPr w:rsidR="009B610C" w:rsidSect="00C000CF">
      <w:pgSz w:w="16838" w:h="11906" w:orient="landscape"/>
      <w:pgMar w:top="426" w:right="720" w:bottom="426" w:left="720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2E0"/>
    <w:multiLevelType w:val="hybridMultilevel"/>
    <w:tmpl w:val="8EACBE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7220"/>
    <w:multiLevelType w:val="multilevel"/>
    <w:tmpl w:val="086A3BEE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004FB"/>
    <w:multiLevelType w:val="hybridMultilevel"/>
    <w:tmpl w:val="0F08215E"/>
    <w:lvl w:ilvl="0" w:tplc="D822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306"/>
    <w:multiLevelType w:val="hybridMultilevel"/>
    <w:tmpl w:val="7850E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06514"/>
    <w:multiLevelType w:val="hybridMultilevel"/>
    <w:tmpl w:val="EF4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A4508"/>
    <w:multiLevelType w:val="hybridMultilevel"/>
    <w:tmpl w:val="22F67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1A0"/>
    <w:rsid w:val="0001182C"/>
    <w:rsid w:val="00074229"/>
    <w:rsid w:val="00163936"/>
    <w:rsid w:val="00174DC4"/>
    <w:rsid w:val="00194F73"/>
    <w:rsid w:val="001B472B"/>
    <w:rsid w:val="00215564"/>
    <w:rsid w:val="00292DFD"/>
    <w:rsid w:val="00325259"/>
    <w:rsid w:val="00407465"/>
    <w:rsid w:val="004359EE"/>
    <w:rsid w:val="004D1D46"/>
    <w:rsid w:val="004D4938"/>
    <w:rsid w:val="004F1567"/>
    <w:rsid w:val="00606E27"/>
    <w:rsid w:val="00624456"/>
    <w:rsid w:val="006B67DF"/>
    <w:rsid w:val="00746F20"/>
    <w:rsid w:val="007B647B"/>
    <w:rsid w:val="00824B07"/>
    <w:rsid w:val="0085775A"/>
    <w:rsid w:val="008A1EB1"/>
    <w:rsid w:val="008A4BD5"/>
    <w:rsid w:val="00931CB0"/>
    <w:rsid w:val="009401A0"/>
    <w:rsid w:val="0094650E"/>
    <w:rsid w:val="009B610C"/>
    <w:rsid w:val="00AA0C5A"/>
    <w:rsid w:val="00B26006"/>
    <w:rsid w:val="00BA0646"/>
    <w:rsid w:val="00BC4974"/>
    <w:rsid w:val="00C000CF"/>
    <w:rsid w:val="00C3261F"/>
    <w:rsid w:val="00C84C5A"/>
    <w:rsid w:val="00C976E3"/>
    <w:rsid w:val="00D23314"/>
    <w:rsid w:val="00D91807"/>
    <w:rsid w:val="00D93D96"/>
    <w:rsid w:val="00E424AB"/>
    <w:rsid w:val="00E703F2"/>
    <w:rsid w:val="00E7110D"/>
    <w:rsid w:val="00E83152"/>
    <w:rsid w:val="00F06633"/>
    <w:rsid w:val="00F86D4C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C6CA73"/>
  <w15:docId w15:val="{D7AAB0E2-D6FD-4C85-A342-45F7F33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20"/>
  </w:style>
  <w:style w:type="paragraph" w:styleId="1">
    <w:name w:val="heading 1"/>
    <w:basedOn w:val="a"/>
    <w:next w:val="a"/>
    <w:link w:val="10"/>
    <w:uiPriority w:val="9"/>
    <w:qFormat/>
    <w:rsid w:val="00407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4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976E3"/>
    <w:pPr>
      <w:spacing w:after="0" w:line="240" w:lineRule="auto"/>
      <w:ind w:left="7797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976E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976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76E3"/>
  </w:style>
  <w:style w:type="paragraph" w:styleId="a8">
    <w:name w:val="Balloon Text"/>
    <w:basedOn w:val="a"/>
    <w:link w:val="a9"/>
    <w:uiPriority w:val="99"/>
    <w:semiHidden/>
    <w:unhideWhenUsed/>
    <w:rsid w:val="00F0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63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C84C5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4C5A"/>
  </w:style>
  <w:style w:type="paragraph" w:styleId="ac">
    <w:name w:val="No Spacing"/>
    <w:uiPriority w:val="1"/>
    <w:qFormat/>
    <w:rsid w:val="00194F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7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C015-0E36-485B-9314-93F97D4E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MSI</cp:lastModifiedBy>
  <cp:revision>4</cp:revision>
  <cp:lastPrinted>2013-12-21T04:35:00Z</cp:lastPrinted>
  <dcterms:created xsi:type="dcterms:W3CDTF">2016-01-18T14:01:00Z</dcterms:created>
  <dcterms:modified xsi:type="dcterms:W3CDTF">2017-02-01T04:28:00Z</dcterms:modified>
</cp:coreProperties>
</file>